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5F6D1E" w:rsidP="001D42E6">
      <w:pPr>
        <w:jc w:val="center"/>
        <w:rPr>
          <w:b/>
          <w:sz w:val="24"/>
        </w:rPr>
      </w:pPr>
      <w:r>
        <w:rPr>
          <w:b/>
          <w:sz w:val="32"/>
        </w:rPr>
        <w:t>TRANSPARENCIA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7C1E6E" w:rsidRPr="007C1E6E" w:rsidRDefault="007C1E6E" w:rsidP="007C1E6E">
            <w:pPr>
              <w:rPr>
                <w:rFonts w:ascii="Arial" w:eastAsia="Times New Roman" w:hAnsi="Arial" w:cs="Arial"/>
                <w:sz w:val="20"/>
                <w:lang w:eastAsia="es-MX"/>
              </w:rPr>
            </w:pPr>
            <w:r w:rsidRPr="007C1E6E">
              <w:rPr>
                <w:rFonts w:ascii="Arial" w:eastAsia="Times New Roman" w:hAnsi="Arial" w:cs="Arial"/>
                <w:sz w:val="20"/>
                <w:lang w:eastAsia="es-MX"/>
              </w:rPr>
              <w:t>Estrategia número 2. “Jocotepec Transparente”</w:t>
            </w:r>
          </w:p>
          <w:p w:rsidR="00412B56" w:rsidRPr="00412B56" w:rsidRDefault="00412B56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Logrando conseguir el</w:t>
      </w:r>
      <w:r w:rsidR="007C1E6E">
        <w:rPr>
          <w:rFonts w:ascii="Times New Roman" w:hAnsi="Times New Roman" w:cs="Times New Roman"/>
          <w:sz w:val="24"/>
          <w:szCs w:val="24"/>
        </w:rPr>
        <w:t xml:space="preserve"> 80% del compromiso cumpliendo las 1 propuesta</w:t>
      </w:r>
      <w:r w:rsidR="001D42E6">
        <w:rPr>
          <w:rFonts w:ascii="Times New Roman" w:hAnsi="Times New Roman" w:cs="Times New Roman"/>
          <w:sz w:val="24"/>
          <w:szCs w:val="24"/>
        </w:rPr>
        <w:t>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7C1E6E">
        <w:rPr>
          <w:rFonts w:ascii="Times New Roman" w:hAnsi="Times New Roman" w:cs="Times New Roman"/>
          <w:sz w:val="24"/>
        </w:rPr>
        <w:t xml:space="preserve">        Media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2F46C9" w:rsidRPr="009B541E" w:rsidRDefault="002F46C9" w:rsidP="002F46C9">
      <w:pPr>
        <w:jc w:val="both"/>
        <w:rPr>
          <w:rFonts w:ascii="Arial" w:hAnsi="Arial" w:cs="Narkisim"/>
          <w:sz w:val="20"/>
        </w:rPr>
      </w:pPr>
      <w:r w:rsidRPr="009B541E">
        <w:rPr>
          <w:rFonts w:ascii="Arial" w:hAnsi="Arial" w:cs="Narkisim"/>
          <w:sz w:val="20"/>
        </w:rPr>
        <w:t>1.- Al principio, la falta de personal, pero conforme pasaron las semanas y un par de meses se nos facilitó el apoyo de una persona más y esto ha hecho que avancemos un poco más rápido, aunque el trabajo todos los días nos absorbe el tema de las solicitudes de información.</w:t>
      </w:r>
    </w:p>
    <w:p w:rsidR="001D42E6" w:rsidRPr="002F46C9" w:rsidRDefault="002F46C9" w:rsidP="002F46C9">
      <w:pPr>
        <w:jc w:val="both"/>
        <w:rPr>
          <w:rFonts w:ascii="Arial" w:hAnsi="Arial" w:cs="Narkisim"/>
          <w:sz w:val="20"/>
        </w:rPr>
      </w:pPr>
      <w:r w:rsidRPr="009B541E">
        <w:rPr>
          <w:rFonts w:ascii="Arial" w:hAnsi="Arial" w:cs="Narkisim"/>
          <w:sz w:val="20"/>
        </w:rPr>
        <w:t>2.- El tema de internet que poco a poco van solucionando este tema, pero al inicio si se nos dificultó por que no podíamos tener acceso a las páginas web, o SIPOT, incluso INFOMEX, pero considero que debido a la gestión que hemos realizado, se ha logrado tener un mejor internet que hace que vayamos avanzando un poco mas .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1C0708"/>
    <w:rsid w:val="001D42E6"/>
    <w:rsid w:val="002F46C9"/>
    <w:rsid w:val="00311EF7"/>
    <w:rsid w:val="0031447A"/>
    <w:rsid w:val="00412B56"/>
    <w:rsid w:val="005144BF"/>
    <w:rsid w:val="005F6D1E"/>
    <w:rsid w:val="007C1E6E"/>
    <w:rsid w:val="009E577C"/>
    <w:rsid w:val="00D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73D3B-FD74-41E1-B2FA-31F437E9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835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7</cp:revision>
  <dcterms:created xsi:type="dcterms:W3CDTF">2019-04-29T16:25:00Z</dcterms:created>
  <dcterms:modified xsi:type="dcterms:W3CDTF">2019-05-02T15:46:00Z</dcterms:modified>
</cp:coreProperties>
</file>