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985375">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464A67">
        <w:rPr>
          <w:rFonts w:ascii="Arial" w:hAnsi="Arial" w:cs="Arial"/>
          <w:bCs/>
          <w:sz w:val="22"/>
          <w:szCs w:val="22"/>
        </w:rPr>
        <w:t xml:space="preserve"> </w:t>
      </w:r>
      <w:r w:rsidR="00BD6C99">
        <w:rPr>
          <w:rFonts w:ascii="Arial" w:hAnsi="Arial" w:cs="Arial"/>
          <w:bCs/>
          <w:sz w:val="22"/>
          <w:szCs w:val="22"/>
        </w:rPr>
        <w:t>catorce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1110C7">
        <w:rPr>
          <w:rFonts w:ascii="Arial" w:hAnsi="Arial" w:cs="Arial"/>
          <w:bCs/>
          <w:sz w:val="22"/>
          <w:szCs w:val="22"/>
        </w:rPr>
        <w:t>02</w:t>
      </w:r>
      <w:r w:rsidR="00464A67">
        <w:rPr>
          <w:rFonts w:ascii="Arial" w:hAnsi="Arial" w:cs="Arial"/>
          <w:bCs/>
          <w:sz w:val="22"/>
          <w:szCs w:val="22"/>
        </w:rPr>
        <w:t xml:space="preserve"> </w:t>
      </w:r>
      <w:r w:rsidR="001110C7">
        <w:rPr>
          <w:rFonts w:ascii="Arial" w:hAnsi="Arial" w:cs="Arial"/>
          <w:bCs/>
          <w:sz w:val="22"/>
          <w:szCs w:val="22"/>
        </w:rPr>
        <w:t xml:space="preserve">dos </w:t>
      </w:r>
      <w:r w:rsidR="00943E3A">
        <w:rPr>
          <w:rFonts w:ascii="Arial" w:hAnsi="Arial" w:cs="Arial"/>
          <w:bCs/>
          <w:sz w:val="22"/>
          <w:szCs w:val="22"/>
        </w:rPr>
        <w:t xml:space="preserve">del mes de </w:t>
      </w:r>
      <w:r w:rsidR="001110C7">
        <w:rPr>
          <w:rFonts w:ascii="Arial" w:hAnsi="Arial" w:cs="Arial"/>
          <w:bCs/>
          <w:sz w:val="22"/>
          <w:szCs w:val="22"/>
        </w:rPr>
        <w:t xml:space="preserve">febrero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1110C7">
        <w:rPr>
          <w:rFonts w:ascii="Arial" w:hAnsi="Arial" w:cs="Arial"/>
          <w:b/>
          <w:i/>
          <w:sz w:val="22"/>
          <w:szCs w:val="22"/>
        </w:rPr>
        <w:t>Segunda</w:t>
      </w:r>
      <w:r w:rsidR="00464A6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1110C7" w:rsidRPr="001110C7" w:rsidRDefault="001110C7" w:rsidP="001110C7">
      <w:pPr>
        <w:spacing w:line="360" w:lineRule="auto"/>
        <w:jc w:val="both"/>
        <w:rPr>
          <w:rFonts w:ascii="Arial" w:hAnsi="Arial" w:cs="Arial"/>
          <w:sz w:val="22"/>
          <w:szCs w:val="22"/>
        </w:rPr>
      </w:pPr>
      <w:r w:rsidRPr="001110C7">
        <w:rPr>
          <w:rFonts w:ascii="Arial" w:hAnsi="Arial" w:cs="Arial"/>
          <w:b/>
          <w:sz w:val="22"/>
          <w:szCs w:val="22"/>
        </w:rPr>
        <w:t>1</w:t>
      </w:r>
      <w:r w:rsidRPr="001110C7">
        <w:rPr>
          <w:rFonts w:ascii="Arial" w:hAnsi="Arial" w:cs="Arial"/>
          <w:sz w:val="22"/>
          <w:szCs w:val="22"/>
        </w:rPr>
        <w:t>.- Lista de asistencia, verificación y declaración de quórum.---------------------------------------</w:t>
      </w:r>
    </w:p>
    <w:p w:rsidR="001110C7" w:rsidRPr="001110C7" w:rsidRDefault="001110C7" w:rsidP="001110C7">
      <w:pPr>
        <w:spacing w:line="360" w:lineRule="auto"/>
        <w:jc w:val="both"/>
        <w:rPr>
          <w:rFonts w:ascii="Arial" w:hAnsi="Arial" w:cs="Arial"/>
          <w:sz w:val="22"/>
          <w:szCs w:val="22"/>
        </w:rPr>
      </w:pPr>
      <w:r w:rsidRPr="001110C7">
        <w:rPr>
          <w:rFonts w:ascii="Arial" w:hAnsi="Arial" w:cs="Arial"/>
          <w:b/>
          <w:sz w:val="22"/>
          <w:szCs w:val="22"/>
        </w:rPr>
        <w:t>2.</w:t>
      </w:r>
      <w:r w:rsidRPr="001110C7">
        <w:rPr>
          <w:rFonts w:ascii="Arial" w:hAnsi="Arial" w:cs="Arial"/>
          <w:sz w:val="22"/>
          <w:szCs w:val="22"/>
        </w:rPr>
        <w:t>- Lectura y aprobación del orden del día. --------------------------------------------------------------</w:t>
      </w:r>
    </w:p>
    <w:p w:rsidR="001110C7" w:rsidRPr="001110C7" w:rsidRDefault="001110C7" w:rsidP="001110C7">
      <w:pPr>
        <w:spacing w:line="360" w:lineRule="auto"/>
        <w:jc w:val="both"/>
        <w:rPr>
          <w:rFonts w:ascii="Arial" w:hAnsi="Arial" w:cs="Arial"/>
          <w:b/>
          <w:sz w:val="22"/>
          <w:szCs w:val="22"/>
        </w:rPr>
      </w:pPr>
      <w:r w:rsidRPr="001110C7">
        <w:rPr>
          <w:rFonts w:ascii="Arial" w:hAnsi="Arial" w:cs="Arial"/>
          <w:b/>
          <w:sz w:val="22"/>
          <w:szCs w:val="22"/>
        </w:rPr>
        <w:t xml:space="preserve">3.- </w:t>
      </w:r>
      <w:r w:rsidRPr="001110C7">
        <w:rPr>
          <w:rFonts w:ascii="Arial" w:hAnsi="Arial" w:cs="Arial"/>
          <w:sz w:val="22"/>
          <w:szCs w:val="22"/>
        </w:rPr>
        <w:t>Lectura y aprobación del acta de la Primera sesión de trabajo con carácter de  Ordinaria 2024.----------------------------------------------------------------------------------------------------------------</w:t>
      </w:r>
    </w:p>
    <w:p w:rsidR="001110C7" w:rsidRPr="001110C7" w:rsidRDefault="001110C7" w:rsidP="001110C7">
      <w:pPr>
        <w:spacing w:line="360" w:lineRule="auto"/>
        <w:jc w:val="both"/>
        <w:rPr>
          <w:rFonts w:ascii="Arial" w:hAnsi="Arial" w:cs="Arial"/>
          <w:sz w:val="22"/>
          <w:szCs w:val="22"/>
        </w:rPr>
      </w:pPr>
      <w:r w:rsidRPr="001110C7">
        <w:rPr>
          <w:rFonts w:ascii="Arial" w:hAnsi="Arial" w:cs="Arial"/>
          <w:b/>
          <w:sz w:val="22"/>
          <w:szCs w:val="22"/>
        </w:rPr>
        <w:t xml:space="preserve">4.- </w:t>
      </w:r>
      <w:r w:rsidRPr="001110C7">
        <w:rPr>
          <w:rFonts w:ascii="Arial" w:hAnsi="Arial" w:cs="Arial"/>
          <w:sz w:val="22"/>
          <w:szCs w:val="22"/>
        </w:rPr>
        <w:t xml:space="preserve">El Presidente Municipal pone a la alta consideración de los Ediles se apruebe el gasto por la cantidad de $22,941.00 (Veintidós Mil Novecientos Cuarenta y Uno 00/100 M.N.) como apoyo a la “Cooperativa </w:t>
      </w:r>
      <w:proofErr w:type="spellStart"/>
      <w:r w:rsidRPr="001110C7">
        <w:rPr>
          <w:rFonts w:ascii="Arial" w:hAnsi="Arial" w:cs="Arial"/>
          <w:sz w:val="22"/>
          <w:szCs w:val="22"/>
        </w:rPr>
        <w:t>CreArte</w:t>
      </w:r>
      <w:proofErr w:type="spellEnd"/>
      <w:r w:rsidRPr="001110C7">
        <w:rPr>
          <w:rFonts w:ascii="Arial" w:hAnsi="Arial" w:cs="Arial"/>
          <w:sz w:val="22"/>
          <w:szCs w:val="22"/>
        </w:rPr>
        <w:t xml:space="preserve"> de Hoja de Maíz San Cristóbal Zapotitlán”, con la finalidad de cubrir el costo del stand con el que participarán en la Edición 62 de la Expo </w:t>
      </w:r>
      <w:proofErr w:type="spellStart"/>
      <w:r w:rsidRPr="001110C7">
        <w:rPr>
          <w:rFonts w:ascii="Arial" w:hAnsi="Arial" w:cs="Arial"/>
          <w:sz w:val="22"/>
          <w:szCs w:val="22"/>
        </w:rPr>
        <w:t>Enart</w:t>
      </w:r>
      <w:proofErr w:type="spellEnd"/>
      <w:r w:rsidRPr="001110C7">
        <w:rPr>
          <w:rFonts w:ascii="Arial" w:hAnsi="Arial" w:cs="Arial"/>
          <w:sz w:val="22"/>
          <w:szCs w:val="22"/>
        </w:rPr>
        <w:t xml:space="preserve"> Tlaquepaque, que se realizará del 13 a 17 de febrero de 2024.-----------------------------</w:t>
      </w:r>
    </w:p>
    <w:p w:rsidR="00A155B7" w:rsidRDefault="001110C7" w:rsidP="001110C7">
      <w:pPr>
        <w:spacing w:line="360" w:lineRule="auto"/>
        <w:jc w:val="both"/>
        <w:rPr>
          <w:rFonts w:ascii="Arial" w:hAnsi="Arial" w:cs="Arial"/>
          <w:sz w:val="22"/>
          <w:szCs w:val="22"/>
        </w:rPr>
      </w:pPr>
      <w:r w:rsidRPr="001110C7">
        <w:rPr>
          <w:rFonts w:ascii="Arial" w:hAnsi="Arial" w:cs="Arial"/>
          <w:b/>
          <w:sz w:val="22"/>
          <w:szCs w:val="22"/>
        </w:rPr>
        <w:t>5.-</w:t>
      </w:r>
      <w:r w:rsidRPr="001110C7">
        <w:rPr>
          <w:rFonts w:ascii="Arial" w:hAnsi="Arial" w:cs="Arial"/>
          <w:sz w:val="22"/>
          <w:szCs w:val="22"/>
        </w:rPr>
        <w:t xml:space="preserve"> El presidente Municipal pone a la alta consideración de los Ediles se apruebe el apoyo para el Doctor Omar Alejandro Chávez Campos,  hasta por los $15,000.00 (Quince Mil Pesos 00/100 M.N.) para cubrir gastos relacionados con su participación en el evento internacional  organizado por la NASA denominado “30 </w:t>
      </w:r>
      <w:proofErr w:type="spellStart"/>
      <w:r w:rsidRPr="001110C7">
        <w:rPr>
          <w:rFonts w:ascii="Arial" w:hAnsi="Arial" w:cs="Arial"/>
          <w:sz w:val="22"/>
          <w:szCs w:val="22"/>
        </w:rPr>
        <w:t>Space</w:t>
      </w:r>
      <w:proofErr w:type="spellEnd"/>
      <w:r w:rsidRPr="001110C7">
        <w:rPr>
          <w:rFonts w:ascii="Arial" w:hAnsi="Arial" w:cs="Arial"/>
          <w:sz w:val="22"/>
          <w:szCs w:val="22"/>
        </w:rPr>
        <w:t xml:space="preserve"> </w:t>
      </w:r>
      <w:proofErr w:type="spellStart"/>
      <w:r w:rsidRPr="001110C7">
        <w:rPr>
          <w:rFonts w:ascii="Arial" w:hAnsi="Arial" w:cs="Arial"/>
          <w:sz w:val="22"/>
          <w:szCs w:val="22"/>
        </w:rPr>
        <w:t>Exploration</w:t>
      </w:r>
      <w:proofErr w:type="spellEnd"/>
      <w:r w:rsidRPr="001110C7">
        <w:rPr>
          <w:rFonts w:ascii="Arial" w:hAnsi="Arial" w:cs="Arial"/>
          <w:sz w:val="22"/>
          <w:szCs w:val="22"/>
        </w:rPr>
        <w:t xml:space="preserve"> </w:t>
      </w:r>
      <w:proofErr w:type="spellStart"/>
      <w:r w:rsidRPr="001110C7">
        <w:rPr>
          <w:rFonts w:ascii="Arial" w:hAnsi="Arial" w:cs="Arial"/>
          <w:sz w:val="22"/>
          <w:szCs w:val="22"/>
        </w:rPr>
        <w:t>Educators</w:t>
      </w:r>
      <w:proofErr w:type="spellEnd"/>
      <w:r w:rsidRPr="001110C7">
        <w:rPr>
          <w:rFonts w:ascii="Arial" w:hAnsi="Arial" w:cs="Arial"/>
          <w:sz w:val="22"/>
          <w:szCs w:val="22"/>
        </w:rPr>
        <w:t xml:space="preserve"> </w:t>
      </w:r>
      <w:proofErr w:type="spellStart"/>
      <w:r w:rsidRPr="001110C7">
        <w:rPr>
          <w:rFonts w:ascii="Arial" w:hAnsi="Arial" w:cs="Arial"/>
          <w:sz w:val="22"/>
          <w:szCs w:val="22"/>
        </w:rPr>
        <w:t>Conference</w:t>
      </w:r>
      <w:proofErr w:type="spellEnd"/>
      <w:r w:rsidRPr="001110C7">
        <w:rPr>
          <w:rFonts w:ascii="Arial" w:hAnsi="Arial" w:cs="Arial"/>
          <w:sz w:val="22"/>
          <w:szCs w:val="22"/>
        </w:rPr>
        <w:t xml:space="preserve">”, a realizarse del 6 al 10 de febrero de 2024 en el </w:t>
      </w:r>
      <w:proofErr w:type="spellStart"/>
      <w:r w:rsidRPr="001110C7">
        <w:rPr>
          <w:rFonts w:ascii="Arial" w:hAnsi="Arial" w:cs="Arial"/>
          <w:sz w:val="22"/>
          <w:szCs w:val="22"/>
        </w:rPr>
        <w:t>Space</w:t>
      </w:r>
      <w:proofErr w:type="spellEnd"/>
      <w:r w:rsidRPr="001110C7">
        <w:rPr>
          <w:rFonts w:ascii="Arial" w:hAnsi="Arial" w:cs="Arial"/>
          <w:sz w:val="22"/>
          <w:szCs w:val="22"/>
        </w:rPr>
        <w:t xml:space="preserve"> Center Houston.------</w:t>
      </w:r>
    </w:p>
    <w:p w:rsidR="00F61E4D" w:rsidRDefault="001110C7" w:rsidP="001110C7">
      <w:pPr>
        <w:spacing w:line="360" w:lineRule="auto"/>
        <w:jc w:val="both"/>
        <w:rPr>
          <w:rFonts w:ascii="Arial" w:hAnsi="Arial" w:cs="Arial"/>
          <w:sz w:val="22"/>
          <w:szCs w:val="22"/>
        </w:rPr>
      </w:pPr>
      <w:r w:rsidRPr="001110C7">
        <w:rPr>
          <w:rFonts w:ascii="Arial" w:hAnsi="Arial" w:cs="Arial"/>
          <w:b/>
          <w:sz w:val="22"/>
          <w:szCs w:val="22"/>
        </w:rPr>
        <w:lastRenderedPageBreak/>
        <w:t xml:space="preserve">6.- </w:t>
      </w:r>
      <w:r w:rsidRPr="001110C7">
        <w:rPr>
          <w:rFonts w:ascii="Arial" w:hAnsi="Arial" w:cs="Arial"/>
          <w:sz w:val="22"/>
          <w:szCs w:val="22"/>
        </w:rPr>
        <w:t xml:space="preserve">El Presidente Municipal pone a la alta consideración de los Ediles se apruebe la cantidad por la cantidad de $29,999.00 (Veintinueve Mil Novecientos Noventa y Nueve Pesos 00/100 M.N.) para la compra de un nuevo </w:t>
      </w:r>
      <w:proofErr w:type="spellStart"/>
      <w:r w:rsidRPr="001110C7">
        <w:rPr>
          <w:rFonts w:ascii="Arial" w:hAnsi="Arial" w:cs="Arial"/>
          <w:sz w:val="22"/>
          <w:szCs w:val="22"/>
        </w:rPr>
        <w:t>Dron</w:t>
      </w:r>
      <w:proofErr w:type="spellEnd"/>
      <w:r w:rsidRPr="001110C7">
        <w:rPr>
          <w:rFonts w:ascii="Arial" w:hAnsi="Arial" w:cs="Arial"/>
          <w:sz w:val="22"/>
          <w:szCs w:val="22"/>
        </w:rPr>
        <w:t xml:space="preserve"> DJ, el cual será utilizado para actividades de la dirección de Comunicación Social.---------------------------------------------------------------------------</w:t>
      </w:r>
    </w:p>
    <w:p w:rsidR="002A591A" w:rsidRDefault="001110C7" w:rsidP="001110C7">
      <w:pPr>
        <w:spacing w:line="360" w:lineRule="auto"/>
        <w:jc w:val="both"/>
        <w:rPr>
          <w:rFonts w:ascii="Arial" w:hAnsi="Arial" w:cs="Arial"/>
          <w:sz w:val="22"/>
          <w:szCs w:val="22"/>
        </w:rPr>
      </w:pPr>
      <w:r w:rsidRPr="001110C7">
        <w:rPr>
          <w:rFonts w:ascii="Arial" w:hAnsi="Arial" w:cs="Arial"/>
          <w:b/>
          <w:sz w:val="22"/>
          <w:szCs w:val="22"/>
        </w:rPr>
        <w:t>7.-</w:t>
      </w:r>
      <w:r>
        <w:rPr>
          <w:rFonts w:ascii="Arial" w:hAnsi="Arial" w:cs="Arial"/>
          <w:sz w:val="22"/>
          <w:szCs w:val="22"/>
        </w:rPr>
        <w:t xml:space="preserve"> </w:t>
      </w:r>
      <w:r w:rsidR="002A591A">
        <w:rPr>
          <w:rFonts w:ascii="Arial" w:hAnsi="Arial" w:cs="Arial"/>
          <w:sz w:val="22"/>
          <w:szCs w:val="22"/>
        </w:rPr>
        <w:t>La Regidora Marisol Contreras Duran pone a la alta consideración de los Ediles se apruebe el apoyo de alimentos para personas que vienen en la caravana de ISS</w:t>
      </w:r>
      <w:r w:rsidR="00676F50">
        <w:rPr>
          <w:rFonts w:ascii="Arial" w:hAnsi="Arial" w:cs="Arial"/>
          <w:sz w:val="22"/>
          <w:szCs w:val="22"/>
        </w:rPr>
        <w:t>S</w:t>
      </w:r>
      <w:r w:rsidR="002A591A">
        <w:rPr>
          <w:rFonts w:ascii="Arial" w:hAnsi="Arial" w:cs="Arial"/>
          <w:sz w:val="22"/>
          <w:szCs w:val="22"/>
        </w:rPr>
        <w:t>TE mismos que ofrecerán diferentes servicios médicos</w:t>
      </w:r>
      <w:r w:rsidR="004E1A8B">
        <w:rPr>
          <w:rFonts w:ascii="Arial" w:hAnsi="Arial" w:cs="Arial"/>
          <w:sz w:val="22"/>
          <w:szCs w:val="22"/>
        </w:rPr>
        <w:t xml:space="preserve"> gratuitos a la comunidad</w:t>
      </w:r>
      <w:r w:rsidR="002A591A">
        <w:rPr>
          <w:rFonts w:ascii="Arial" w:hAnsi="Arial" w:cs="Arial"/>
          <w:sz w:val="22"/>
          <w:szCs w:val="22"/>
        </w:rPr>
        <w:t>.------------------</w:t>
      </w:r>
    </w:p>
    <w:p w:rsidR="001110C7" w:rsidRDefault="002A591A" w:rsidP="001110C7">
      <w:pPr>
        <w:spacing w:line="360" w:lineRule="auto"/>
        <w:jc w:val="both"/>
        <w:rPr>
          <w:rFonts w:ascii="Arial" w:hAnsi="Arial" w:cs="Arial"/>
          <w:sz w:val="22"/>
          <w:szCs w:val="22"/>
        </w:rPr>
      </w:pPr>
      <w:r w:rsidRPr="002A591A">
        <w:rPr>
          <w:rFonts w:ascii="Arial" w:hAnsi="Arial" w:cs="Arial"/>
          <w:b/>
          <w:sz w:val="22"/>
          <w:szCs w:val="22"/>
        </w:rPr>
        <w:t>8.-</w:t>
      </w:r>
      <w:r>
        <w:rPr>
          <w:rFonts w:ascii="Arial" w:hAnsi="Arial" w:cs="Arial"/>
          <w:sz w:val="22"/>
          <w:szCs w:val="22"/>
        </w:rPr>
        <w:t xml:space="preserve"> </w:t>
      </w:r>
      <w:r w:rsidR="001110C7">
        <w:rPr>
          <w:rFonts w:ascii="Arial" w:hAnsi="Arial" w:cs="Arial"/>
          <w:sz w:val="22"/>
          <w:szCs w:val="22"/>
        </w:rPr>
        <w:t xml:space="preserve">El Presidente Municipal pone a la alta consideración de los Ediles se apruebe turnar a la Comisión Edilicia de Hacienda Pública y Patrimonio Municipal para análisis y aprobación el tema de otorgar en comodato un inmueble ubicado calle Morelos </w:t>
      </w:r>
      <w:proofErr w:type="spellStart"/>
      <w:r w:rsidR="001110C7">
        <w:rPr>
          <w:rFonts w:ascii="Arial" w:hAnsi="Arial" w:cs="Arial"/>
          <w:sz w:val="22"/>
          <w:szCs w:val="22"/>
        </w:rPr>
        <w:t>Ote</w:t>
      </w:r>
      <w:proofErr w:type="spellEnd"/>
      <w:r w:rsidR="001110C7">
        <w:rPr>
          <w:rFonts w:ascii="Arial" w:hAnsi="Arial" w:cs="Arial"/>
          <w:sz w:val="22"/>
          <w:szCs w:val="22"/>
        </w:rPr>
        <w:t xml:space="preserve"> #415 interior 1, en la localidad de Nextipac al preescolar Iztcoatl.------------------------------------------------------------</w:t>
      </w:r>
    </w:p>
    <w:p w:rsidR="001110C7" w:rsidRDefault="002A591A" w:rsidP="001110C7">
      <w:pPr>
        <w:spacing w:line="360" w:lineRule="auto"/>
        <w:jc w:val="both"/>
        <w:rPr>
          <w:rFonts w:ascii="Arial" w:hAnsi="Arial" w:cs="Arial"/>
          <w:sz w:val="22"/>
          <w:szCs w:val="22"/>
        </w:rPr>
      </w:pPr>
      <w:r>
        <w:rPr>
          <w:rFonts w:ascii="Arial" w:hAnsi="Arial" w:cs="Arial"/>
          <w:b/>
          <w:sz w:val="22"/>
          <w:szCs w:val="22"/>
        </w:rPr>
        <w:t>9</w:t>
      </w:r>
      <w:r w:rsidR="001110C7" w:rsidRPr="002A591A">
        <w:rPr>
          <w:rFonts w:ascii="Arial" w:hAnsi="Arial" w:cs="Arial"/>
          <w:b/>
          <w:sz w:val="22"/>
          <w:szCs w:val="22"/>
        </w:rPr>
        <w:t>.-</w:t>
      </w:r>
      <w:r w:rsidR="001110C7">
        <w:rPr>
          <w:rFonts w:ascii="Arial" w:hAnsi="Arial" w:cs="Arial"/>
          <w:sz w:val="22"/>
          <w:szCs w:val="22"/>
        </w:rPr>
        <w:t xml:space="preserve"> El Síndico Municipal pone a la alta consideración de los Ediles se apruebe la erogación por la cantidad de $23,000.00 (Veintitrés Mil Pesos 00/100 M.N.)</w:t>
      </w:r>
      <w:r>
        <w:rPr>
          <w:rFonts w:ascii="Arial" w:hAnsi="Arial" w:cs="Arial"/>
          <w:sz w:val="22"/>
          <w:szCs w:val="22"/>
        </w:rPr>
        <w:t xml:space="preserve"> a favor del C. Oscar Justino Contreras Pérez, necesarios para el pago de luz eléctrica del pozo ubicado en Localidad de San Luciano.-------------------------------------------------------------------------------------</w:t>
      </w:r>
    </w:p>
    <w:p w:rsidR="002A591A" w:rsidRDefault="002A591A" w:rsidP="001110C7">
      <w:pPr>
        <w:spacing w:line="360" w:lineRule="auto"/>
        <w:jc w:val="both"/>
        <w:rPr>
          <w:rFonts w:ascii="Arial" w:hAnsi="Arial" w:cs="Arial"/>
          <w:sz w:val="22"/>
          <w:szCs w:val="22"/>
        </w:rPr>
      </w:pPr>
      <w:r w:rsidRPr="009E57FF">
        <w:rPr>
          <w:rFonts w:ascii="Arial" w:hAnsi="Arial" w:cs="Arial"/>
          <w:b/>
          <w:sz w:val="22"/>
          <w:szCs w:val="22"/>
        </w:rPr>
        <w:t>10.-</w:t>
      </w:r>
      <w:r>
        <w:rPr>
          <w:rFonts w:ascii="Arial" w:hAnsi="Arial" w:cs="Arial"/>
          <w:sz w:val="22"/>
          <w:szCs w:val="22"/>
        </w:rPr>
        <w:t xml:space="preserve"> </w:t>
      </w:r>
      <w:r w:rsidR="00C239CC">
        <w:rPr>
          <w:rFonts w:ascii="Arial" w:hAnsi="Arial" w:cs="Arial"/>
          <w:sz w:val="22"/>
          <w:szCs w:val="22"/>
        </w:rPr>
        <w:t>El Presidente Municipal pone a la alta consideración de los Ediles se apruebe pagar el impuesto predial de la cuenta U007937, a nombre de Ciudad de los Niños, A.C., ubicada en la calle Guadalupe S/N, en la localidad de Chantepec, Municipio de Jocotepec que asciende a la cantidad de $22,431.89 (Veintidós Mil Cuatrocientos Treinta y Un Pesos 89/100 M.N.), así como el pago del servicio de agua potable de la cuenta: 00010416 que asciende a la cantidad de $3,463.54 (Tres Mil Cuatrocientos Sesenta y Tres Pesos 54/100 M.N.), toda vez que dicha finca estuvo en comodato con el Municipio de Jocotepec, mismo que fue firmado el 01 de abril del año 2021, con la finalidad de establecer una casa de Cultura y Asistencia Social al servicio principalmente de niñas, niños y adolescentes</w:t>
      </w:r>
      <w:r w:rsidR="009E57FF">
        <w:rPr>
          <w:rFonts w:ascii="Arial" w:hAnsi="Arial" w:cs="Arial"/>
          <w:sz w:val="22"/>
          <w:szCs w:val="22"/>
        </w:rPr>
        <w:t xml:space="preserve"> del Municipio de Jocotepec.----------------------------------------------------------------------------------------</w:t>
      </w:r>
    </w:p>
    <w:p w:rsidR="00985375" w:rsidRPr="009E57FF" w:rsidRDefault="009E57FF" w:rsidP="00985375">
      <w:pPr>
        <w:spacing w:line="360" w:lineRule="auto"/>
        <w:jc w:val="both"/>
        <w:rPr>
          <w:rFonts w:ascii="Arial" w:hAnsi="Arial" w:cs="Arial"/>
          <w:b/>
          <w:sz w:val="22"/>
          <w:szCs w:val="22"/>
        </w:rPr>
      </w:pPr>
      <w:r w:rsidRPr="009E57FF">
        <w:rPr>
          <w:rFonts w:ascii="Arial" w:hAnsi="Arial" w:cs="Arial"/>
          <w:b/>
          <w:sz w:val="22"/>
          <w:szCs w:val="22"/>
        </w:rPr>
        <w:t xml:space="preserve">11.- </w:t>
      </w:r>
      <w:r w:rsidR="00985375" w:rsidRPr="00985375">
        <w:rPr>
          <w:rFonts w:ascii="Arial" w:hAnsi="Arial" w:cs="Arial"/>
          <w:sz w:val="22"/>
          <w:szCs w:val="22"/>
        </w:rPr>
        <w:t>Asuntos Generales.---------------------------------------------------------</w:t>
      </w:r>
      <w:r w:rsidR="005A19F7">
        <w:rPr>
          <w:rFonts w:ascii="Arial" w:hAnsi="Arial" w:cs="Arial"/>
          <w:sz w:val="22"/>
          <w:szCs w:val="22"/>
        </w:rPr>
        <w:t>-------------------------------</w:t>
      </w:r>
      <w:r>
        <w:rPr>
          <w:rFonts w:ascii="Arial" w:hAnsi="Arial" w:cs="Arial"/>
          <w:b/>
          <w:sz w:val="22"/>
          <w:szCs w:val="22"/>
        </w:rPr>
        <w:t>12</w:t>
      </w:r>
      <w:r w:rsidR="00985375" w:rsidRPr="00985375">
        <w:rPr>
          <w:rFonts w:ascii="Arial" w:hAnsi="Arial" w:cs="Arial"/>
          <w:b/>
          <w:sz w:val="22"/>
          <w:szCs w:val="22"/>
        </w:rPr>
        <w:t>.-</w:t>
      </w:r>
      <w:r w:rsidR="00985375" w:rsidRPr="00985375">
        <w:rPr>
          <w:rFonts w:ascii="Arial" w:hAnsi="Arial" w:cs="Arial"/>
          <w:sz w:val="22"/>
          <w:szCs w:val="22"/>
        </w:rPr>
        <w:t xml:space="preserve"> Clausura de la Sesión. -----------------------------------------------------------------------------------</w:t>
      </w:r>
    </w:p>
    <w:p w:rsidR="00A24AB8" w:rsidRDefault="00A24AB8" w:rsidP="005A19F7">
      <w:pPr>
        <w:spacing w:after="120"/>
        <w:rPr>
          <w:rFonts w:ascii="Arial" w:hAnsi="Arial" w:cs="Arial"/>
          <w:b/>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D5385" w:rsidRPr="001D5385" w:rsidRDefault="00B56276" w:rsidP="001D5385">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450FBE" w:rsidRDefault="00464A67" w:rsidP="00464A67">
      <w:pPr>
        <w:tabs>
          <w:tab w:val="left" w:pos="6090"/>
        </w:tabs>
        <w:spacing w:line="480" w:lineRule="auto"/>
        <w:ind w:right="266"/>
        <w:jc w:val="both"/>
        <w:rPr>
          <w:rFonts w:ascii="Arial" w:hAnsi="Arial" w:cs="Arial"/>
          <w:b/>
          <w:bCs/>
          <w:sz w:val="22"/>
          <w:szCs w:val="22"/>
        </w:rPr>
      </w:pPr>
      <w:r>
        <w:rPr>
          <w:rFonts w:ascii="Arial" w:hAnsi="Arial" w:cs="Arial"/>
          <w:b/>
          <w:bCs/>
          <w:sz w:val="22"/>
          <w:szCs w:val="22"/>
        </w:rPr>
        <w:tab/>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w:t>
      </w:r>
      <w:r w:rsidR="00A24AB8">
        <w:rPr>
          <w:rFonts w:ascii="Arial" w:hAnsi="Arial" w:cs="Arial"/>
          <w:bCs/>
          <w:sz w:val="22"/>
          <w:szCs w:val="22"/>
        </w:rPr>
        <w:t>A</w:t>
      </w:r>
      <w:r>
        <w:rPr>
          <w:rFonts w:ascii="Arial" w:hAnsi="Arial" w:cs="Arial"/>
          <w:bCs/>
          <w:sz w:val="22"/>
          <w:szCs w:val="22"/>
        </w:rPr>
        <w:t>, C.</w:t>
      </w:r>
      <w:r w:rsidR="00A24AB8">
        <w:rPr>
          <w:rFonts w:ascii="Arial" w:hAnsi="Arial" w:cs="Arial"/>
          <w:bCs/>
          <w:sz w:val="22"/>
          <w:szCs w:val="22"/>
        </w:rPr>
        <w:t>ANABEL RODRIGUEZ OROZCO</w:t>
      </w:r>
      <w:r>
        <w:rPr>
          <w:rFonts w:ascii="Arial" w:hAnsi="Arial" w:cs="Arial"/>
          <w:bCs/>
          <w:sz w:val="22"/>
          <w:szCs w:val="22"/>
        </w:rPr>
        <w:t>.-----</w:t>
      </w:r>
      <w:r w:rsidR="00A24AB8">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7</w:t>
      </w:r>
      <w:r w:rsidRPr="007F1CD1">
        <w:rPr>
          <w:rFonts w:ascii="Arial" w:hAnsi="Arial" w:cs="Arial"/>
          <w:b/>
          <w:bCs/>
          <w:sz w:val="22"/>
          <w:szCs w:val="22"/>
        </w:rPr>
        <w:t xml:space="preserve">.- </w:t>
      </w:r>
      <w:r>
        <w:rPr>
          <w:rFonts w:ascii="Arial" w:hAnsi="Arial" w:cs="Arial"/>
          <w:bCs/>
          <w:sz w:val="22"/>
          <w:szCs w:val="22"/>
        </w:rPr>
        <w:t>C. REGIDOR, C. HORACIO TRUJILLO CERVANTES.----------------------------------------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826EF3">
        <w:rPr>
          <w:rFonts w:ascii="Arial" w:hAnsi="Arial" w:cs="Arial"/>
          <w:b/>
          <w:bCs/>
          <w:sz w:val="22"/>
          <w:szCs w:val="22"/>
        </w:rPr>
        <w:t>.-</w:t>
      </w:r>
      <w:r>
        <w:rPr>
          <w:rFonts w:ascii="Arial" w:hAnsi="Arial" w:cs="Arial"/>
          <w:bCs/>
          <w:sz w:val="22"/>
          <w:szCs w:val="22"/>
        </w:rPr>
        <w:t xml:space="preserve"> C. REGIDOR, MZV. HUGO DAVID GARCIA VARGAS.---------------------------------------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E90E4A">
        <w:rPr>
          <w:rFonts w:ascii="Arial" w:hAnsi="Arial" w:cs="Arial"/>
          <w:b/>
          <w:bCs/>
          <w:sz w:val="22"/>
          <w:szCs w:val="22"/>
        </w:rPr>
        <w:t>.-</w:t>
      </w:r>
      <w:r w:rsidR="005A19F7">
        <w:rPr>
          <w:rFonts w:ascii="Arial" w:hAnsi="Arial" w:cs="Arial"/>
          <w:bCs/>
          <w:sz w:val="22"/>
          <w:szCs w:val="22"/>
        </w:rPr>
        <w:t xml:space="preserve"> C. REGIDOR</w:t>
      </w:r>
      <w:r w:rsidR="004E1A8B">
        <w:rPr>
          <w:rFonts w:ascii="Arial" w:hAnsi="Arial" w:cs="Arial"/>
          <w:bCs/>
          <w:sz w:val="22"/>
          <w:szCs w:val="22"/>
        </w:rPr>
        <w:t>A</w:t>
      </w:r>
      <w:r w:rsidR="005A19F7">
        <w:rPr>
          <w:rFonts w:ascii="Arial" w:hAnsi="Arial" w:cs="Arial"/>
          <w:bCs/>
          <w:sz w:val="22"/>
          <w:szCs w:val="22"/>
        </w:rPr>
        <w:t xml:space="preserve">, </w:t>
      </w:r>
      <w:r w:rsidR="004E1A8B">
        <w:rPr>
          <w:rFonts w:ascii="Arial" w:hAnsi="Arial" w:cs="Arial"/>
          <w:bCs/>
          <w:sz w:val="22"/>
          <w:szCs w:val="22"/>
        </w:rPr>
        <w:t>LIC. MARISOL CONTRERAS DURA</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p>
    <w:p w:rsidR="004E1A8B" w:rsidRPr="00CE3D93" w:rsidRDefault="004E1A8B" w:rsidP="004E1A8B">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4E1A8B" w:rsidRDefault="004E1A8B" w:rsidP="004E1A8B">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Hacerle</w:t>
      </w:r>
      <w:r>
        <w:rPr>
          <w:rFonts w:ascii="Arial" w:hAnsi="Arial" w:cs="Arial"/>
          <w:i/>
          <w:sz w:val="22"/>
          <w:szCs w:val="22"/>
        </w:rPr>
        <w:t>s</w:t>
      </w:r>
      <w:r w:rsidRPr="00355E5B">
        <w:rPr>
          <w:rFonts w:ascii="Arial" w:hAnsi="Arial" w:cs="Arial"/>
          <w:i/>
          <w:sz w:val="22"/>
          <w:szCs w:val="22"/>
        </w:rPr>
        <w:t xml:space="preserve"> saber </w:t>
      </w:r>
      <w:r>
        <w:rPr>
          <w:rFonts w:ascii="Arial" w:hAnsi="Arial" w:cs="Arial"/>
          <w:i/>
          <w:sz w:val="22"/>
          <w:szCs w:val="22"/>
        </w:rPr>
        <w:t>que los Regidores Guadalupe Israel Camarena Flores y José Manuel Haro Chacón  no podrán asistir por temas personales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4E1A8B" w:rsidRDefault="004E1A8B" w:rsidP="004E1A8B">
      <w:pPr>
        <w:pStyle w:val="Textoindependiente"/>
        <w:spacing w:line="360" w:lineRule="auto"/>
        <w:jc w:val="both"/>
        <w:rPr>
          <w:rFonts w:ascii="Arial" w:hAnsi="Arial" w:cs="Arial"/>
          <w:bCs/>
          <w:i/>
          <w:sz w:val="22"/>
          <w:szCs w:val="22"/>
        </w:rPr>
      </w:pPr>
    </w:p>
    <w:p w:rsidR="004E1A8B" w:rsidRPr="006654BC" w:rsidRDefault="004E1A8B" w:rsidP="004E1A8B">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E1A8B"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1A8B" w:rsidRPr="00D86211" w:rsidRDefault="004E1A8B" w:rsidP="00B0202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E1A8B" w:rsidRPr="00D86211" w:rsidRDefault="004E1A8B"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E1A8B" w:rsidRPr="00D86211" w:rsidRDefault="004E1A8B"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E1A8B" w:rsidRPr="00D86211" w:rsidRDefault="004E1A8B"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E1A8B"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1A8B" w:rsidRPr="00D86211" w:rsidRDefault="004E1A8B" w:rsidP="00B0202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E1A8B"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1A8B" w:rsidRPr="00D86211" w:rsidRDefault="004E1A8B" w:rsidP="00B0202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E1A8B" w:rsidRPr="00D86211" w:rsidRDefault="004E1A8B" w:rsidP="00B0202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1A8B"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1A8B" w:rsidRPr="00D86211" w:rsidRDefault="004E1A8B" w:rsidP="00B0202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E1A8B" w:rsidRPr="00D86211" w:rsidTr="00B0202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1A8B" w:rsidRPr="00D86211" w:rsidRDefault="004E1A8B" w:rsidP="00B0202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rPr>
                <w:rFonts w:ascii="Arial" w:hAnsi="Arial" w:cs="Arial"/>
                <w:b/>
                <w:color w:val="000000"/>
                <w:lang w:eastAsia="es-MX"/>
              </w:rPr>
            </w:pPr>
          </w:p>
          <w:p w:rsidR="004E1A8B" w:rsidRPr="00D86211" w:rsidRDefault="004E1A8B" w:rsidP="00B0202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E1A8B"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1A8B" w:rsidRPr="00D86211" w:rsidRDefault="004E1A8B" w:rsidP="00B0202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1A8B"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1A8B" w:rsidRPr="00D86211" w:rsidRDefault="004E1A8B" w:rsidP="00B0202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1A8B"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1A8B" w:rsidRPr="00D86211" w:rsidRDefault="004E1A8B" w:rsidP="00B0202D">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
                <w:bCs/>
                <w:color w:val="000000"/>
                <w:lang w:eastAsia="es-MX"/>
              </w:rPr>
            </w:pPr>
          </w:p>
          <w:p w:rsidR="004E1A8B" w:rsidRPr="00D86211" w:rsidRDefault="004E1A8B"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1A8B"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1A8B" w:rsidRPr="00D86211" w:rsidRDefault="004E1A8B" w:rsidP="00B0202D">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E1A8B" w:rsidRPr="00D86211" w:rsidRDefault="004E1A8B" w:rsidP="004E1A8B">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41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E1A8B"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1A8B" w:rsidRPr="00D86211" w:rsidRDefault="004E1A8B" w:rsidP="00B0202D">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E1A8B" w:rsidRPr="00D86211" w:rsidRDefault="004E1A8B"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E1A8B" w:rsidRPr="00B17E32" w:rsidRDefault="004E1A8B"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24AB8" w:rsidRDefault="00A24AB8" w:rsidP="00534437">
      <w:pPr>
        <w:pStyle w:val="Textoindependiente"/>
        <w:spacing w:line="360" w:lineRule="auto"/>
        <w:jc w:val="both"/>
        <w:rPr>
          <w:rFonts w:ascii="Arial" w:hAnsi="Arial" w:cs="Arial"/>
          <w:bCs/>
          <w:sz w:val="22"/>
          <w:szCs w:val="22"/>
        </w:rPr>
      </w:pPr>
    </w:p>
    <w:p w:rsidR="004E1A8B" w:rsidRDefault="004E1A8B" w:rsidP="00BA7DC4">
      <w:pPr>
        <w:pStyle w:val="Textoindependiente"/>
        <w:spacing w:line="360" w:lineRule="auto"/>
        <w:jc w:val="both"/>
        <w:rPr>
          <w:rFonts w:ascii="Arial" w:hAnsi="Arial" w:cs="Arial"/>
          <w:bCs/>
          <w:sz w:val="22"/>
          <w:szCs w:val="22"/>
        </w:rPr>
      </w:pPr>
    </w:p>
    <w:p w:rsidR="004E1A8B" w:rsidRDefault="004E1A8B" w:rsidP="00BA7DC4">
      <w:pPr>
        <w:pStyle w:val="Textoindependiente"/>
        <w:spacing w:line="360" w:lineRule="auto"/>
        <w:jc w:val="both"/>
        <w:rPr>
          <w:rFonts w:ascii="Arial" w:hAnsi="Arial" w:cs="Arial"/>
          <w:bCs/>
          <w:sz w:val="22"/>
          <w:szCs w:val="22"/>
        </w:rPr>
      </w:pPr>
    </w:p>
    <w:p w:rsidR="004E1A8B" w:rsidRDefault="004E1A8B" w:rsidP="00BA7DC4">
      <w:pPr>
        <w:pStyle w:val="Textoindependiente"/>
        <w:spacing w:line="360" w:lineRule="auto"/>
        <w:jc w:val="both"/>
        <w:rPr>
          <w:rFonts w:ascii="Arial" w:hAnsi="Arial" w:cs="Arial"/>
          <w:bCs/>
          <w:sz w:val="22"/>
          <w:szCs w:val="22"/>
        </w:rPr>
      </w:pPr>
    </w:p>
    <w:p w:rsidR="004E1A8B" w:rsidRDefault="004E1A8B" w:rsidP="00BA7DC4">
      <w:pPr>
        <w:pStyle w:val="Textoindependiente"/>
        <w:spacing w:line="360" w:lineRule="auto"/>
        <w:jc w:val="both"/>
        <w:rPr>
          <w:rFonts w:ascii="Arial" w:hAnsi="Arial" w:cs="Arial"/>
          <w:bCs/>
          <w:sz w:val="22"/>
          <w:szCs w:val="22"/>
        </w:rPr>
      </w:pPr>
    </w:p>
    <w:p w:rsidR="004E1A8B" w:rsidRDefault="004E1A8B" w:rsidP="00BA7DC4">
      <w:pPr>
        <w:pStyle w:val="Textoindependiente"/>
        <w:spacing w:line="360" w:lineRule="auto"/>
        <w:jc w:val="both"/>
        <w:rPr>
          <w:rFonts w:ascii="Arial" w:hAnsi="Arial" w:cs="Arial"/>
          <w:bCs/>
          <w:sz w:val="22"/>
          <w:szCs w:val="22"/>
        </w:rPr>
      </w:pPr>
    </w:p>
    <w:p w:rsidR="004E1A8B" w:rsidRDefault="004E1A8B" w:rsidP="00BA7DC4">
      <w:pPr>
        <w:pStyle w:val="Textoindependiente"/>
        <w:spacing w:line="360" w:lineRule="auto"/>
        <w:jc w:val="both"/>
        <w:rPr>
          <w:rFonts w:ascii="Arial" w:hAnsi="Arial" w:cs="Arial"/>
          <w:bCs/>
          <w:sz w:val="22"/>
          <w:szCs w:val="22"/>
        </w:rPr>
      </w:pPr>
    </w:p>
    <w:p w:rsidR="004E1A8B" w:rsidRDefault="004E1A8B" w:rsidP="00BA7DC4">
      <w:pPr>
        <w:pStyle w:val="Textoindependiente"/>
        <w:spacing w:line="360" w:lineRule="auto"/>
        <w:jc w:val="both"/>
        <w:rPr>
          <w:rFonts w:ascii="Arial" w:hAnsi="Arial" w:cs="Arial"/>
          <w:bCs/>
          <w:sz w:val="22"/>
          <w:szCs w:val="22"/>
        </w:rPr>
      </w:pPr>
    </w:p>
    <w:p w:rsidR="004E1A8B" w:rsidRDefault="004E1A8B" w:rsidP="00BA7DC4">
      <w:pPr>
        <w:pStyle w:val="Textoindependiente"/>
        <w:spacing w:line="360" w:lineRule="auto"/>
        <w:jc w:val="both"/>
        <w:rPr>
          <w:rFonts w:ascii="Arial" w:hAnsi="Arial" w:cs="Arial"/>
          <w:bCs/>
          <w:sz w:val="22"/>
          <w:szCs w:val="22"/>
        </w:rPr>
      </w:pPr>
    </w:p>
    <w:p w:rsidR="004E1A8B" w:rsidRDefault="004E1A8B" w:rsidP="00BA7DC4">
      <w:pPr>
        <w:pStyle w:val="Textoindependiente"/>
        <w:spacing w:line="360" w:lineRule="auto"/>
        <w:jc w:val="both"/>
        <w:rPr>
          <w:rFonts w:ascii="Arial" w:hAnsi="Arial" w:cs="Arial"/>
          <w:bCs/>
          <w:sz w:val="22"/>
          <w:szCs w:val="22"/>
        </w:rPr>
      </w:pPr>
    </w:p>
    <w:p w:rsidR="004E1A8B" w:rsidRDefault="004E1A8B" w:rsidP="00BA7DC4">
      <w:pPr>
        <w:pStyle w:val="Textoindependiente"/>
        <w:spacing w:line="360" w:lineRule="auto"/>
        <w:jc w:val="both"/>
        <w:rPr>
          <w:rFonts w:ascii="Arial" w:hAnsi="Arial" w:cs="Arial"/>
          <w:bCs/>
          <w:sz w:val="22"/>
          <w:szCs w:val="22"/>
        </w:rPr>
      </w:pPr>
    </w:p>
    <w:p w:rsidR="004E1A8B" w:rsidRDefault="004E1A8B" w:rsidP="004E1A8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E1A8B" w:rsidRDefault="004E1A8B" w:rsidP="00BA7DC4">
      <w:pPr>
        <w:pStyle w:val="Textoindependiente"/>
        <w:spacing w:line="360" w:lineRule="auto"/>
        <w:jc w:val="both"/>
        <w:rPr>
          <w:rFonts w:ascii="Arial" w:hAnsi="Arial" w:cs="Arial"/>
          <w:bCs/>
          <w:sz w:val="22"/>
          <w:szCs w:val="22"/>
        </w:rPr>
      </w:pPr>
    </w:p>
    <w:p w:rsidR="00DA0C85"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64A67">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E1A8B">
        <w:rPr>
          <w:rFonts w:ascii="Arial" w:hAnsi="Arial" w:cs="Arial"/>
          <w:b/>
          <w:bCs/>
          <w:sz w:val="22"/>
          <w:szCs w:val="22"/>
        </w:rPr>
        <w:t>SEGUNDA</w:t>
      </w:r>
      <w:r w:rsidR="00464A6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p>
    <w:p w:rsidR="00A24AB8" w:rsidRPr="00A24AB8" w:rsidRDefault="00A24AB8" w:rsidP="00BA7DC4">
      <w:pPr>
        <w:pStyle w:val="Textoindependiente"/>
        <w:spacing w:line="360" w:lineRule="auto"/>
        <w:jc w:val="both"/>
        <w:rPr>
          <w:rFonts w:ascii="Arial" w:hAnsi="Arial" w:cs="Arial"/>
          <w:bCs/>
          <w:i/>
          <w:sz w:val="22"/>
          <w:szCs w:val="22"/>
        </w:rPr>
      </w:pPr>
    </w:p>
    <w:p w:rsidR="004E1A8B"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4E1A8B" w:rsidRDefault="004E1A8B" w:rsidP="004E1A8B">
      <w:pPr>
        <w:pStyle w:val="NormalWeb"/>
        <w:spacing w:before="0" w:beforeAutospacing="0" w:after="0" w:afterAutospacing="0" w:line="360" w:lineRule="auto"/>
        <w:jc w:val="both"/>
        <w:rPr>
          <w:rFonts w:ascii="Arial" w:hAnsi="Arial" w:cs="Arial"/>
          <w:sz w:val="22"/>
          <w:szCs w:val="22"/>
          <w:lang w:eastAsia="es-ES"/>
        </w:rPr>
      </w:pPr>
      <w:r w:rsidRPr="004E1A8B">
        <w:rPr>
          <w:rFonts w:ascii="Arial" w:hAnsi="Arial" w:cs="Arial"/>
          <w:b/>
          <w:sz w:val="22"/>
          <w:szCs w:val="22"/>
          <w:lang w:eastAsia="es-ES"/>
        </w:rPr>
        <w:t>La Regidora Marisol Contreras Duran</w:t>
      </w:r>
      <w:r>
        <w:rPr>
          <w:rFonts w:ascii="Arial" w:hAnsi="Arial" w:cs="Arial"/>
          <w:sz w:val="22"/>
          <w:szCs w:val="22"/>
          <w:lang w:eastAsia="es-ES"/>
        </w:rPr>
        <w:t xml:space="preserve"> hace uso de la voz:</w:t>
      </w:r>
    </w:p>
    <w:p w:rsidR="004E1A8B" w:rsidRPr="004E1A8B" w:rsidRDefault="004E1A8B" w:rsidP="004E1A8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4E1A8B">
        <w:rPr>
          <w:rFonts w:ascii="Arial" w:hAnsi="Arial" w:cs="Arial"/>
          <w:i/>
          <w:color w:val="000000"/>
          <w:sz w:val="22"/>
          <w:szCs w:val="22"/>
        </w:rPr>
        <w:t>sería un presupuesto nada más de comida para una caravana que vendría del ISSTE para traer varios servicios gratuitos a la comunidad desde vacunas, desde pruebas son varios servicios</w:t>
      </w:r>
      <w:r>
        <w:rPr>
          <w:rFonts w:ascii="Arial" w:hAnsi="Arial" w:cs="Arial"/>
          <w:i/>
          <w:color w:val="000000"/>
          <w:sz w:val="22"/>
          <w:szCs w:val="22"/>
        </w:rPr>
        <w:t>”</w:t>
      </w:r>
    </w:p>
    <w:p w:rsidR="004E1A8B" w:rsidRDefault="004E1A8B" w:rsidP="004E1A8B">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4E1A8B" w:rsidRPr="004E1A8B" w:rsidRDefault="004E1A8B" w:rsidP="004E1A8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4E1A8B">
        <w:rPr>
          <w:rFonts w:ascii="Arial" w:hAnsi="Arial" w:cs="Arial"/>
          <w:i/>
          <w:color w:val="000000"/>
          <w:sz w:val="22"/>
          <w:szCs w:val="22"/>
        </w:rPr>
        <w:t xml:space="preserve">agregar el punto de la solicitud de la escuela </w:t>
      </w:r>
      <w:proofErr w:type="spellStart"/>
      <w:r w:rsidRPr="004E1A8B">
        <w:rPr>
          <w:rFonts w:ascii="Arial" w:hAnsi="Arial" w:cs="Arial"/>
          <w:i/>
          <w:color w:val="000000"/>
          <w:sz w:val="22"/>
          <w:szCs w:val="22"/>
        </w:rPr>
        <w:t>itzcoatl</w:t>
      </w:r>
      <w:proofErr w:type="spellEnd"/>
      <w:r w:rsidRPr="004E1A8B">
        <w:rPr>
          <w:rFonts w:ascii="Arial" w:hAnsi="Arial" w:cs="Arial"/>
          <w:i/>
          <w:color w:val="000000"/>
          <w:sz w:val="22"/>
          <w:szCs w:val="22"/>
        </w:rPr>
        <w:t xml:space="preserve"> aquí en </w:t>
      </w:r>
      <w:proofErr w:type="spellStart"/>
      <w:r w:rsidRPr="004E1A8B">
        <w:rPr>
          <w:rFonts w:ascii="Arial" w:hAnsi="Arial" w:cs="Arial"/>
          <w:i/>
          <w:color w:val="000000"/>
          <w:sz w:val="22"/>
          <w:szCs w:val="22"/>
        </w:rPr>
        <w:t>Nextipac</w:t>
      </w:r>
      <w:proofErr w:type="spellEnd"/>
      <w:r w:rsidRPr="004E1A8B">
        <w:rPr>
          <w:rFonts w:ascii="Arial" w:hAnsi="Arial" w:cs="Arial"/>
          <w:i/>
          <w:color w:val="000000"/>
          <w:sz w:val="22"/>
          <w:szCs w:val="22"/>
        </w:rPr>
        <w:t>.</w:t>
      </w:r>
      <w:r>
        <w:rPr>
          <w:rFonts w:ascii="Arial" w:hAnsi="Arial" w:cs="Arial"/>
          <w:i/>
          <w:color w:val="000000"/>
          <w:sz w:val="22"/>
          <w:szCs w:val="22"/>
        </w:rPr>
        <w:t>”</w:t>
      </w:r>
    </w:p>
    <w:p w:rsidR="004E1A8B" w:rsidRDefault="004E1A8B" w:rsidP="004E1A8B">
      <w:pPr>
        <w:pStyle w:val="NormalWeb"/>
        <w:spacing w:before="0" w:beforeAutospacing="0" w:after="0" w:afterAutospacing="0"/>
        <w:rPr>
          <w:rFonts w:ascii="Arial" w:hAnsi="Arial" w:cs="Arial"/>
          <w:color w:val="000000"/>
          <w:sz w:val="22"/>
          <w:szCs w:val="22"/>
        </w:rPr>
      </w:pPr>
    </w:p>
    <w:p w:rsidR="004E1A8B" w:rsidRDefault="004E1A8B" w:rsidP="00BA7DC4">
      <w:pPr>
        <w:pStyle w:val="Textoindependiente"/>
        <w:spacing w:line="360" w:lineRule="auto"/>
        <w:jc w:val="both"/>
        <w:rPr>
          <w:rFonts w:ascii="Arial" w:hAnsi="Arial" w:cs="Arial"/>
          <w:sz w:val="22"/>
          <w:szCs w:val="22"/>
        </w:rPr>
      </w:pPr>
    </w:p>
    <w:p w:rsidR="005A19F7" w:rsidRPr="005A19F7" w:rsidRDefault="004E1A8B" w:rsidP="004E1A8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lastRenderedPageBreak/>
        <w:t xml:space="preserve"> </w:t>
      </w: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4E1A8B">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E1A8B"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E1A8B"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4E1A8B" w:rsidRDefault="004E1A8B" w:rsidP="00B17E32">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8E0CAE" w:rsidRDefault="004B397E" w:rsidP="00450FBE">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4E1A8B" w:rsidRPr="001110C7">
        <w:rPr>
          <w:rFonts w:ascii="Arial" w:hAnsi="Arial" w:cs="Arial"/>
          <w:sz w:val="22"/>
          <w:szCs w:val="22"/>
        </w:rPr>
        <w:t>Lectura y aprobación del acta de la Primera sesión de trabajo con carácter de  Ordinaria 2024.---</w:t>
      </w:r>
      <w:r w:rsidR="004E1A8B">
        <w:rPr>
          <w:rFonts w:ascii="Arial" w:hAnsi="Arial" w:cs="Arial"/>
          <w:sz w:val="22"/>
          <w:szCs w:val="22"/>
        </w:rPr>
        <w:t>-------------------------------------------------------------------------------</w:t>
      </w:r>
    </w:p>
    <w:p w:rsidR="004E1A8B" w:rsidRPr="008E0CAE" w:rsidRDefault="004E1A8B" w:rsidP="00450FBE">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4E1A8B">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CC0303"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CC0303"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CC0303" w:rsidP="00CC030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155B7" w:rsidRDefault="00A155B7"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5E485A" w:rsidRDefault="006101A8" w:rsidP="000A3105">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CC0303" w:rsidRPr="001110C7">
        <w:rPr>
          <w:rFonts w:ascii="Arial" w:hAnsi="Arial" w:cs="Arial"/>
          <w:sz w:val="22"/>
          <w:szCs w:val="22"/>
        </w:rPr>
        <w:t xml:space="preserve">El Presidente Municipal pone a la alta consideración de los Ediles se apruebe el gasto por la cantidad de $22,941.00 (Veintidós Mil Novecientos Cuarenta y Uno 00/100 M.N.) como apoyo a la “Cooperativa </w:t>
      </w:r>
      <w:proofErr w:type="spellStart"/>
      <w:r w:rsidR="00CC0303" w:rsidRPr="001110C7">
        <w:rPr>
          <w:rFonts w:ascii="Arial" w:hAnsi="Arial" w:cs="Arial"/>
          <w:sz w:val="22"/>
          <w:szCs w:val="22"/>
        </w:rPr>
        <w:t>CreArte</w:t>
      </w:r>
      <w:proofErr w:type="spellEnd"/>
      <w:r w:rsidR="00CC0303" w:rsidRPr="001110C7">
        <w:rPr>
          <w:rFonts w:ascii="Arial" w:hAnsi="Arial" w:cs="Arial"/>
          <w:sz w:val="22"/>
          <w:szCs w:val="22"/>
        </w:rPr>
        <w:t xml:space="preserve"> de Hoja de Maíz San Cristóbal Zapotitlán”, con la finalidad de cubrir el costo del stand con el que participarán en la Edición 62 de la Expo </w:t>
      </w:r>
      <w:proofErr w:type="spellStart"/>
      <w:r w:rsidR="00CC0303" w:rsidRPr="001110C7">
        <w:rPr>
          <w:rFonts w:ascii="Arial" w:hAnsi="Arial" w:cs="Arial"/>
          <w:sz w:val="22"/>
          <w:szCs w:val="22"/>
        </w:rPr>
        <w:t>Enart</w:t>
      </w:r>
      <w:proofErr w:type="spellEnd"/>
      <w:r w:rsidR="00CC0303" w:rsidRPr="001110C7">
        <w:rPr>
          <w:rFonts w:ascii="Arial" w:hAnsi="Arial" w:cs="Arial"/>
          <w:sz w:val="22"/>
          <w:szCs w:val="22"/>
        </w:rPr>
        <w:t xml:space="preserve"> Tlaquepaque, que se realizará del 13 a 17 de febrero de 2024.----------</w:t>
      </w:r>
    </w:p>
    <w:p w:rsidR="007503A2" w:rsidRPr="007503A2" w:rsidRDefault="007503A2" w:rsidP="007503A2">
      <w:pPr>
        <w:pStyle w:val="Prrafodelista"/>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CC030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CC0303"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7503A2"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CC0303"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CC030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503A2" w:rsidRDefault="000A3105" w:rsidP="001D5385">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rsidR="000A3105" w:rsidRDefault="000A3105" w:rsidP="001D5385">
      <w:pPr>
        <w:spacing w:line="360" w:lineRule="auto"/>
        <w:jc w:val="both"/>
        <w:rPr>
          <w:rFonts w:ascii="Arial" w:hAnsi="Arial" w:cs="Arial"/>
          <w:b/>
          <w:sz w:val="22"/>
          <w:szCs w:val="22"/>
        </w:rPr>
      </w:pP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CC0303" w:rsidRPr="00CC0303" w:rsidRDefault="00CC0303" w:rsidP="00CC030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C0303">
        <w:rPr>
          <w:rFonts w:ascii="Arial" w:hAnsi="Arial" w:cs="Arial"/>
          <w:i/>
          <w:color w:val="000000"/>
          <w:sz w:val="22"/>
          <w:szCs w:val="22"/>
        </w:rPr>
        <w:t>es una solicitud que me hacen es la Expo más grande en artesanías se hace en Tlaquepaque me pidieron si les apoyaba con la inscripción que ese es el costo la inscripción ya todo lo demás ellos se encargan y pues si hay alguien que tenga algunos comentarios o algunas que son al respecto se escucha se valora y si no pues aprobamos la cantidad  que nos están solicitado</w:t>
      </w:r>
      <w:r>
        <w:rPr>
          <w:rFonts w:ascii="Arial" w:hAnsi="Arial" w:cs="Arial"/>
          <w:i/>
          <w:color w:val="000000"/>
          <w:sz w:val="22"/>
          <w:szCs w:val="22"/>
        </w:rPr>
        <w:t>”</w:t>
      </w:r>
    </w:p>
    <w:p w:rsidR="00CC0303" w:rsidRDefault="00CC0303" w:rsidP="000A3105">
      <w:pPr>
        <w:pStyle w:val="NormalWeb"/>
        <w:spacing w:before="0" w:beforeAutospacing="0" w:after="0" w:afterAutospacing="0" w:line="360" w:lineRule="auto"/>
        <w:jc w:val="both"/>
        <w:rPr>
          <w:rFonts w:ascii="Arial" w:hAnsi="Arial" w:cs="Arial"/>
          <w:i/>
          <w:color w:val="000000"/>
          <w:sz w:val="22"/>
          <w:szCs w:val="22"/>
        </w:rPr>
      </w:pPr>
    </w:p>
    <w:p w:rsidR="00A155B7" w:rsidRDefault="00A155B7" w:rsidP="000A3105">
      <w:pPr>
        <w:spacing w:line="360" w:lineRule="auto"/>
        <w:jc w:val="both"/>
        <w:rPr>
          <w:rFonts w:ascii="Arial" w:hAnsi="Arial" w:cs="Arial"/>
          <w:b/>
          <w:sz w:val="22"/>
          <w:szCs w:val="22"/>
        </w:rPr>
      </w:pPr>
    </w:p>
    <w:p w:rsidR="00A155B7" w:rsidRDefault="00A155B7" w:rsidP="000A3105">
      <w:pPr>
        <w:spacing w:line="360" w:lineRule="auto"/>
        <w:jc w:val="both"/>
        <w:rPr>
          <w:rFonts w:ascii="Arial" w:hAnsi="Arial" w:cs="Arial"/>
          <w:b/>
          <w:sz w:val="22"/>
          <w:szCs w:val="22"/>
        </w:rPr>
      </w:pPr>
    </w:p>
    <w:p w:rsidR="00A155B7" w:rsidRDefault="00A155B7" w:rsidP="000A3105">
      <w:pPr>
        <w:spacing w:line="360" w:lineRule="auto"/>
        <w:jc w:val="both"/>
        <w:rPr>
          <w:rFonts w:ascii="Arial" w:hAnsi="Arial" w:cs="Arial"/>
          <w:b/>
          <w:sz w:val="22"/>
          <w:szCs w:val="22"/>
        </w:rPr>
      </w:pPr>
    </w:p>
    <w:p w:rsidR="00A155B7" w:rsidRDefault="00A155B7" w:rsidP="000A3105">
      <w:pPr>
        <w:spacing w:line="360" w:lineRule="auto"/>
        <w:jc w:val="both"/>
        <w:rPr>
          <w:rFonts w:ascii="Arial" w:hAnsi="Arial" w:cs="Arial"/>
          <w:b/>
          <w:sz w:val="22"/>
          <w:szCs w:val="22"/>
        </w:rPr>
      </w:pPr>
    </w:p>
    <w:p w:rsidR="007503A2" w:rsidRPr="007503A2" w:rsidRDefault="007503A2" w:rsidP="000A3105">
      <w:pPr>
        <w:spacing w:line="360" w:lineRule="auto"/>
        <w:jc w:val="both"/>
        <w:rPr>
          <w:rFonts w:ascii="Arial" w:hAnsi="Arial" w:cs="Arial"/>
          <w:sz w:val="22"/>
          <w:szCs w:val="22"/>
        </w:rPr>
      </w:pPr>
      <w:r>
        <w:rPr>
          <w:rFonts w:ascii="Arial" w:hAnsi="Arial" w:cs="Arial"/>
          <w:b/>
          <w:sz w:val="22"/>
          <w:szCs w:val="22"/>
        </w:rPr>
        <w:lastRenderedPageBreak/>
        <w:t>QUINTO</w:t>
      </w:r>
      <w:r w:rsidRPr="00D86211">
        <w:rPr>
          <w:rFonts w:ascii="Arial" w:hAnsi="Arial" w:cs="Arial"/>
          <w:b/>
          <w:sz w:val="22"/>
          <w:szCs w:val="22"/>
        </w:rPr>
        <w:t xml:space="preserve"> PUNTO</w:t>
      </w:r>
      <w:r w:rsidRPr="00D86211">
        <w:rPr>
          <w:rFonts w:ascii="Arial" w:hAnsi="Arial" w:cs="Arial"/>
          <w:sz w:val="22"/>
          <w:szCs w:val="22"/>
        </w:rPr>
        <w:t xml:space="preserve">: </w:t>
      </w:r>
      <w:r w:rsidR="00CC0303" w:rsidRPr="001110C7">
        <w:rPr>
          <w:rFonts w:ascii="Arial" w:hAnsi="Arial" w:cs="Arial"/>
          <w:sz w:val="22"/>
          <w:szCs w:val="22"/>
        </w:rPr>
        <w:t xml:space="preserve">El presidente Municipal pone a la alta consideración de los Ediles se apruebe el apoyo para el Doctor Omar Alejandro Chávez Campos,  hasta por los $15,000.00 (Quince Mil Pesos 00/100 M.N.) para cubrir gastos relacionados con su participación en el evento internacional  organizado por la NASA denominado “30 </w:t>
      </w:r>
      <w:proofErr w:type="spellStart"/>
      <w:r w:rsidR="00CC0303" w:rsidRPr="001110C7">
        <w:rPr>
          <w:rFonts w:ascii="Arial" w:hAnsi="Arial" w:cs="Arial"/>
          <w:sz w:val="22"/>
          <w:szCs w:val="22"/>
        </w:rPr>
        <w:t>Space</w:t>
      </w:r>
      <w:proofErr w:type="spellEnd"/>
      <w:r w:rsidR="00CC0303" w:rsidRPr="001110C7">
        <w:rPr>
          <w:rFonts w:ascii="Arial" w:hAnsi="Arial" w:cs="Arial"/>
          <w:sz w:val="22"/>
          <w:szCs w:val="22"/>
        </w:rPr>
        <w:t xml:space="preserve"> </w:t>
      </w:r>
      <w:proofErr w:type="spellStart"/>
      <w:r w:rsidR="00CC0303" w:rsidRPr="001110C7">
        <w:rPr>
          <w:rFonts w:ascii="Arial" w:hAnsi="Arial" w:cs="Arial"/>
          <w:sz w:val="22"/>
          <w:szCs w:val="22"/>
        </w:rPr>
        <w:t>Exploration</w:t>
      </w:r>
      <w:proofErr w:type="spellEnd"/>
      <w:r w:rsidR="00CC0303" w:rsidRPr="001110C7">
        <w:rPr>
          <w:rFonts w:ascii="Arial" w:hAnsi="Arial" w:cs="Arial"/>
          <w:sz w:val="22"/>
          <w:szCs w:val="22"/>
        </w:rPr>
        <w:t xml:space="preserve"> </w:t>
      </w:r>
      <w:proofErr w:type="spellStart"/>
      <w:r w:rsidR="00CC0303" w:rsidRPr="001110C7">
        <w:rPr>
          <w:rFonts w:ascii="Arial" w:hAnsi="Arial" w:cs="Arial"/>
          <w:sz w:val="22"/>
          <w:szCs w:val="22"/>
        </w:rPr>
        <w:t>Educators</w:t>
      </w:r>
      <w:proofErr w:type="spellEnd"/>
      <w:r w:rsidR="00CC0303" w:rsidRPr="001110C7">
        <w:rPr>
          <w:rFonts w:ascii="Arial" w:hAnsi="Arial" w:cs="Arial"/>
          <w:sz w:val="22"/>
          <w:szCs w:val="22"/>
        </w:rPr>
        <w:t xml:space="preserve"> </w:t>
      </w:r>
      <w:proofErr w:type="spellStart"/>
      <w:r w:rsidR="00CC0303" w:rsidRPr="001110C7">
        <w:rPr>
          <w:rFonts w:ascii="Arial" w:hAnsi="Arial" w:cs="Arial"/>
          <w:sz w:val="22"/>
          <w:szCs w:val="22"/>
        </w:rPr>
        <w:t>Conference</w:t>
      </w:r>
      <w:proofErr w:type="spellEnd"/>
      <w:r w:rsidR="00CC0303" w:rsidRPr="001110C7">
        <w:rPr>
          <w:rFonts w:ascii="Arial" w:hAnsi="Arial" w:cs="Arial"/>
          <w:sz w:val="22"/>
          <w:szCs w:val="22"/>
        </w:rPr>
        <w:t xml:space="preserve">”, a realizarse del 6 al 10 de febrero de 2024 en el </w:t>
      </w:r>
      <w:proofErr w:type="spellStart"/>
      <w:r w:rsidR="00CC0303" w:rsidRPr="001110C7">
        <w:rPr>
          <w:rFonts w:ascii="Arial" w:hAnsi="Arial" w:cs="Arial"/>
          <w:sz w:val="22"/>
          <w:szCs w:val="22"/>
        </w:rPr>
        <w:t>Space</w:t>
      </w:r>
      <w:proofErr w:type="spellEnd"/>
      <w:r w:rsidR="00CC0303" w:rsidRPr="001110C7">
        <w:rPr>
          <w:rFonts w:ascii="Arial" w:hAnsi="Arial" w:cs="Arial"/>
          <w:sz w:val="22"/>
          <w:szCs w:val="22"/>
        </w:rPr>
        <w:t xml:space="preserve"> Center Houston.------</w:t>
      </w:r>
    </w:p>
    <w:p w:rsidR="007503A2" w:rsidRDefault="007503A2" w:rsidP="007503A2">
      <w:pPr>
        <w:spacing w:after="200" w:line="276" w:lineRule="auto"/>
        <w:jc w:val="both"/>
        <w:rPr>
          <w:rFonts w:ascii="Arial" w:hAnsi="Arial" w:cs="Arial"/>
          <w:sz w:val="22"/>
          <w:szCs w:val="22"/>
        </w:rPr>
      </w:pPr>
    </w:p>
    <w:p w:rsidR="00CC0303" w:rsidRPr="00D86211" w:rsidRDefault="00CC0303" w:rsidP="00CC03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p>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C0303" w:rsidRPr="00AF2C53" w:rsidRDefault="00CC0303" w:rsidP="00B0202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p>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C0303" w:rsidRPr="002F63DA" w:rsidRDefault="00CC0303" w:rsidP="00CC03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C0303" w:rsidRDefault="00CC0303" w:rsidP="000A3105">
      <w:pPr>
        <w:spacing w:line="360" w:lineRule="auto"/>
        <w:jc w:val="both"/>
        <w:rPr>
          <w:rFonts w:ascii="Arial" w:hAnsi="Arial" w:cs="Arial"/>
          <w:sz w:val="22"/>
          <w:szCs w:val="22"/>
        </w:rPr>
      </w:pPr>
    </w:p>
    <w:p w:rsidR="001D5385" w:rsidRDefault="005E485A" w:rsidP="007503A2">
      <w:pPr>
        <w:pStyle w:val="Textoindependiente"/>
        <w:jc w:val="both"/>
        <w:rPr>
          <w:rFonts w:ascii="Arial" w:hAnsi="Arial" w:cs="Arial"/>
          <w:b/>
          <w:sz w:val="22"/>
          <w:szCs w:val="22"/>
        </w:rPr>
      </w:pPr>
      <w:r>
        <w:rPr>
          <w:rFonts w:ascii="Arial" w:hAnsi="Arial" w:cs="Arial"/>
          <w:b/>
          <w:sz w:val="22"/>
          <w:szCs w:val="22"/>
        </w:rPr>
        <w:t xml:space="preserve">COMENTARIO DE LOS EDILES RESPECTO AL PUNTO </w:t>
      </w:r>
      <w:r w:rsidR="007503A2">
        <w:rPr>
          <w:rFonts w:ascii="Arial" w:hAnsi="Arial" w:cs="Arial"/>
          <w:b/>
          <w:sz w:val="22"/>
          <w:szCs w:val="22"/>
        </w:rPr>
        <w:t>QUINTO</w:t>
      </w:r>
      <w:r>
        <w:rPr>
          <w:rFonts w:ascii="Arial" w:hAnsi="Arial" w:cs="Arial"/>
          <w:b/>
          <w:sz w:val="22"/>
          <w:szCs w:val="22"/>
        </w:rPr>
        <w:t xml:space="preserve"> DURANTE LA SESION</w:t>
      </w:r>
    </w:p>
    <w:p w:rsidR="00CC0303" w:rsidRDefault="00CC0303" w:rsidP="00CC0303">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CC0303" w:rsidRPr="00CC0303" w:rsidRDefault="00CC0303" w:rsidP="00CC030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C0303">
        <w:rPr>
          <w:rFonts w:ascii="Arial" w:hAnsi="Arial" w:cs="Arial"/>
          <w:i/>
          <w:color w:val="000000"/>
          <w:sz w:val="22"/>
          <w:szCs w:val="22"/>
        </w:rPr>
        <w:t xml:space="preserve">él solicita ya le apoyaron el gobierno del Estado para lo del hospedaje viáticos todos los gastos y solamente también para el gasto que está pidiendo lo que es tema de la inscripción que tiene que también realizar el pago ganó de entre muchos maestros el poder ir representando a México en este caso Jalisco y Jocotepec en el tema de la robótica y demás qué es lo que ha hecho este Omar bueno es maestro de primaria pero ha estado desde hace mucho tiempo diseñando unos talleres de robótica donde enseñan a los niños también los adultos pero en especial a los niños a con cosas y artículos comunes que no son especiales a generar robots y muchos ejercicios que pues se sorprenden no provocas la creatividad y también los induces al conocimiento porque de ahí se empiezan a preguntar y cómo lo haces o qué se hace no por qué de cada una de las cosas él ha afectado ya apoyo aquí al municipio en talleres que sigue dando clases pero estuvo compitiendo y bueno pues salió aceptado para irse a hacer ese proceso porque la NASA tiene dentro de sus líneas este de investigación y demás también un área social y que es la de fomentar la formación la educación la preparación de niñas, los niños y bueno en ese esquema es </w:t>
      </w:r>
      <w:r w:rsidRPr="00CC0303">
        <w:rPr>
          <w:rFonts w:ascii="Arial" w:hAnsi="Arial" w:cs="Arial"/>
          <w:i/>
          <w:color w:val="000000"/>
          <w:sz w:val="22"/>
          <w:szCs w:val="22"/>
        </w:rPr>
        <w:lastRenderedPageBreak/>
        <w:t xml:space="preserve">donde lo están invitando y era más dinero de hecho creo que eran $20,000 también ahí pero él dijo que  ya tenía una parte que ocupaba $15,000 para poderlo apoyar si alguien tiene algún comentario respecto con gusto este hemos estado dando empujoncitos en todas las áreas en la prepa el </w:t>
      </w:r>
      <w:proofErr w:type="spellStart"/>
      <w:r w:rsidRPr="00CC0303">
        <w:rPr>
          <w:rFonts w:ascii="Arial" w:hAnsi="Arial" w:cs="Arial"/>
          <w:i/>
          <w:color w:val="000000"/>
          <w:sz w:val="22"/>
          <w:szCs w:val="22"/>
        </w:rPr>
        <w:t>cetac</w:t>
      </w:r>
      <w:proofErr w:type="spellEnd"/>
      <w:r w:rsidRPr="00CC0303">
        <w:rPr>
          <w:rFonts w:ascii="Arial" w:hAnsi="Arial" w:cs="Arial"/>
          <w:i/>
          <w:color w:val="000000"/>
          <w:sz w:val="22"/>
          <w:szCs w:val="22"/>
        </w:rPr>
        <w:t xml:space="preserve"> a los chavos que  han estado ganando buscando siempre pues estar motivando no hoy este le toca ahumar esta petición y si alguien quiere agregar algo y si no pues someterlo a votación</w:t>
      </w:r>
      <w:r>
        <w:rPr>
          <w:rFonts w:ascii="Arial" w:hAnsi="Arial" w:cs="Arial"/>
          <w:i/>
          <w:color w:val="000000"/>
          <w:sz w:val="22"/>
          <w:szCs w:val="22"/>
        </w:rPr>
        <w:t>”</w:t>
      </w:r>
    </w:p>
    <w:p w:rsidR="00CC0303" w:rsidRDefault="00CC0303" w:rsidP="00CC0303">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CC0303" w:rsidRPr="00CC0303" w:rsidRDefault="00CC0303" w:rsidP="00CC030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C0303">
        <w:rPr>
          <w:rFonts w:ascii="Arial" w:hAnsi="Arial" w:cs="Arial"/>
          <w:i/>
          <w:color w:val="000000"/>
          <w:sz w:val="22"/>
          <w:szCs w:val="22"/>
        </w:rPr>
        <w:t xml:space="preserve">nada más reconocer el trabajo de Omar  un gran amigo me tocó coincidir iba un año más arriba en  la prepa siempre del club de ciencias ganaban pues no sé si recuerden la historia de la muchacha de </w:t>
      </w:r>
      <w:proofErr w:type="spellStart"/>
      <w:r w:rsidRPr="00CC0303">
        <w:rPr>
          <w:rFonts w:ascii="Arial" w:hAnsi="Arial" w:cs="Arial"/>
          <w:i/>
          <w:color w:val="000000"/>
          <w:sz w:val="22"/>
          <w:szCs w:val="22"/>
        </w:rPr>
        <w:t>Ixtlahuacán</w:t>
      </w:r>
      <w:proofErr w:type="spellEnd"/>
      <w:r w:rsidRPr="00CC0303">
        <w:rPr>
          <w:rFonts w:ascii="Arial" w:hAnsi="Arial" w:cs="Arial"/>
          <w:i/>
          <w:color w:val="000000"/>
          <w:sz w:val="22"/>
          <w:szCs w:val="22"/>
        </w:rPr>
        <w:t xml:space="preserve"> la primera mujer en ir a la luna también por un concurso que ella entró en la NASA entonces desearle todo el éxito a Omar  que es una eminencia y pues esperemos que siga habiendo talentos</w:t>
      </w:r>
      <w:r>
        <w:rPr>
          <w:rFonts w:ascii="Arial" w:hAnsi="Arial" w:cs="Arial"/>
          <w:i/>
          <w:color w:val="000000"/>
          <w:sz w:val="22"/>
          <w:szCs w:val="22"/>
        </w:rPr>
        <w:t>”</w:t>
      </w:r>
    </w:p>
    <w:p w:rsidR="007503A2" w:rsidRDefault="007503A2" w:rsidP="007503A2">
      <w:pPr>
        <w:pStyle w:val="Textoindependiente"/>
        <w:jc w:val="both"/>
        <w:rPr>
          <w:rFonts w:ascii="Arial" w:hAnsi="Arial" w:cs="Arial"/>
          <w:b/>
          <w:sz w:val="22"/>
          <w:szCs w:val="22"/>
        </w:rPr>
      </w:pPr>
    </w:p>
    <w:p w:rsidR="00CC0303" w:rsidRDefault="007503A2" w:rsidP="00CC0303">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sidRPr="00D86211">
        <w:rPr>
          <w:rFonts w:ascii="Arial" w:hAnsi="Arial" w:cs="Arial"/>
          <w:sz w:val="22"/>
          <w:szCs w:val="22"/>
        </w:rPr>
        <w:t xml:space="preserve">: </w:t>
      </w:r>
      <w:r w:rsidR="00CC0303" w:rsidRPr="001110C7">
        <w:rPr>
          <w:rFonts w:ascii="Arial" w:hAnsi="Arial" w:cs="Arial"/>
          <w:sz w:val="22"/>
          <w:szCs w:val="22"/>
        </w:rPr>
        <w:t xml:space="preserve">El Presidente Municipal pone a la alta consideración de los Ediles se apruebe la cantidad por la cantidad de $29,999.00 (Veintinueve Mil Novecientos Noventa y Nueve Pesos 00/100 M.N.) para la compra de un nuevo </w:t>
      </w:r>
      <w:proofErr w:type="spellStart"/>
      <w:r w:rsidR="00CC0303" w:rsidRPr="001110C7">
        <w:rPr>
          <w:rFonts w:ascii="Arial" w:hAnsi="Arial" w:cs="Arial"/>
          <w:sz w:val="22"/>
          <w:szCs w:val="22"/>
        </w:rPr>
        <w:t>Dron</w:t>
      </w:r>
      <w:proofErr w:type="spellEnd"/>
      <w:r w:rsidR="00CC0303" w:rsidRPr="001110C7">
        <w:rPr>
          <w:rFonts w:ascii="Arial" w:hAnsi="Arial" w:cs="Arial"/>
          <w:sz w:val="22"/>
          <w:szCs w:val="22"/>
        </w:rPr>
        <w:t xml:space="preserve"> DJ, el cual será utilizado para actividades de la dirección de Comunicación Social.-------------------------------------------</w:t>
      </w:r>
      <w:r w:rsidR="00CC0303">
        <w:rPr>
          <w:rFonts w:ascii="Arial" w:hAnsi="Arial" w:cs="Arial"/>
          <w:sz w:val="22"/>
          <w:szCs w:val="22"/>
        </w:rPr>
        <w:t>--------</w:t>
      </w:r>
    </w:p>
    <w:p w:rsidR="00CC0303" w:rsidRDefault="00CC0303" w:rsidP="00CC0303">
      <w:pPr>
        <w:spacing w:line="360" w:lineRule="auto"/>
        <w:jc w:val="both"/>
        <w:rPr>
          <w:rFonts w:ascii="Arial" w:hAnsi="Arial" w:cs="Arial"/>
          <w:sz w:val="22"/>
          <w:szCs w:val="22"/>
        </w:rPr>
      </w:pPr>
    </w:p>
    <w:p w:rsidR="007503A2" w:rsidRPr="00D86211" w:rsidRDefault="007503A2" w:rsidP="00CC0303">
      <w:pPr>
        <w:spacing w:line="360"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p>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CC0303"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p>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CC0303"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CC0303"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168D8" w:rsidRDefault="00D168D8" w:rsidP="007503A2">
      <w:pPr>
        <w:pStyle w:val="Textoindependiente"/>
        <w:jc w:val="both"/>
        <w:rPr>
          <w:rFonts w:ascii="Arial" w:hAnsi="Arial" w:cs="Arial"/>
          <w:sz w:val="22"/>
          <w:szCs w:val="22"/>
        </w:rPr>
      </w:pPr>
    </w:p>
    <w:p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F60FC" w:rsidRDefault="007F60FC" w:rsidP="007503A2">
      <w:pPr>
        <w:pStyle w:val="Textoindependiente"/>
        <w:jc w:val="both"/>
        <w:rPr>
          <w:rFonts w:ascii="Arial" w:hAnsi="Arial" w:cs="Arial"/>
          <w:b/>
          <w:sz w:val="22"/>
          <w:szCs w:val="22"/>
        </w:rPr>
      </w:pPr>
    </w:p>
    <w:p w:rsidR="00A155B7" w:rsidRDefault="00A155B7" w:rsidP="007503A2">
      <w:pPr>
        <w:pStyle w:val="Textoindependiente"/>
        <w:jc w:val="both"/>
        <w:rPr>
          <w:rFonts w:ascii="Arial" w:hAnsi="Arial" w:cs="Arial"/>
          <w:b/>
          <w:sz w:val="22"/>
          <w:szCs w:val="22"/>
        </w:rPr>
      </w:pPr>
    </w:p>
    <w:p w:rsidR="00A155B7" w:rsidRDefault="00A155B7" w:rsidP="007503A2">
      <w:pPr>
        <w:pStyle w:val="Textoindependiente"/>
        <w:jc w:val="both"/>
        <w:rPr>
          <w:rFonts w:ascii="Arial" w:hAnsi="Arial" w:cs="Arial"/>
          <w:b/>
          <w:sz w:val="22"/>
          <w:szCs w:val="22"/>
        </w:rPr>
      </w:pPr>
    </w:p>
    <w:p w:rsidR="00A155B7" w:rsidRDefault="00A155B7" w:rsidP="007503A2">
      <w:pPr>
        <w:pStyle w:val="Textoindependiente"/>
        <w:jc w:val="both"/>
        <w:rPr>
          <w:rFonts w:ascii="Arial" w:hAnsi="Arial" w:cs="Arial"/>
          <w:b/>
          <w:sz w:val="22"/>
          <w:szCs w:val="22"/>
        </w:rPr>
      </w:pPr>
    </w:p>
    <w:p w:rsidR="00A155B7" w:rsidRDefault="00A155B7" w:rsidP="007503A2">
      <w:pPr>
        <w:pStyle w:val="Textoindependiente"/>
        <w:jc w:val="both"/>
        <w:rPr>
          <w:rFonts w:ascii="Arial" w:hAnsi="Arial" w:cs="Arial"/>
          <w:b/>
          <w:sz w:val="22"/>
          <w:szCs w:val="22"/>
        </w:rPr>
      </w:pPr>
    </w:p>
    <w:p w:rsidR="007F60FC" w:rsidRDefault="007F60FC" w:rsidP="007503A2">
      <w:pPr>
        <w:pStyle w:val="Textoindependiente"/>
        <w:jc w:val="both"/>
        <w:rPr>
          <w:rFonts w:ascii="Arial" w:hAnsi="Arial" w:cs="Arial"/>
          <w:b/>
          <w:sz w:val="22"/>
          <w:szCs w:val="22"/>
        </w:rPr>
      </w:pPr>
      <w:r>
        <w:rPr>
          <w:rFonts w:ascii="Arial" w:hAnsi="Arial" w:cs="Arial"/>
          <w:b/>
          <w:sz w:val="22"/>
          <w:szCs w:val="22"/>
        </w:rPr>
        <w:lastRenderedPageBreak/>
        <w:t>COMENTARIO DE LOS EDILES RESPECTO AL PUNTO SEXTO DURANTE LA SESION.</w:t>
      </w:r>
    </w:p>
    <w:p w:rsidR="00CC0303" w:rsidRDefault="00CC0303" w:rsidP="00CC0303">
      <w:pPr>
        <w:pStyle w:val="NormalWeb"/>
        <w:spacing w:before="0" w:beforeAutospacing="0" w:after="0" w:afterAutospacing="0" w:line="360" w:lineRule="auto"/>
        <w:jc w:val="both"/>
        <w:rPr>
          <w:rFonts w:ascii="Arial" w:hAnsi="Arial" w:cs="Arial"/>
          <w:i/>
          <w:color w:val="000000"/>
          <w:sz w:val="22"/>
          <w:szCs w:val="22"/>
        </w:rPr>
      </w:pPr>
      <w:r w:rsidRPr="00CC0303">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C0303" w:rsidRPr="00CC0303" w:rsidRDefault="00CC0303" w:rsidP="00CC030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C0303">
        <w:rPr>
          <w:rFonts w:ascii="Arial" w:hAnsi="Arial" w:cs="Arial"/>
          <w:i/>
          <w:color w:val="000000"/>
          <w:sz w:val="22"/>
          <w:szCs w:val="22"/>
        </w:rPr>
        <w:t>por ahí me entregaron el presupuesto de tres tipos de drones que manejaron  y escogieron el que más se ajustaba a sus necesidades y prácticamente es el más económico igual se las paso para que las vean.</w:t>
      </w:r>
      <w:r>
        <w:rPr>
          <w:rFonts w:ascii="Arial" w:hAnsi="Arial" w:cs="Arial"/>
          <w:i/>
          <w:color w:val="000000"/>
          <w:sz w:val="22"/>
          <w:szCs w:val="22"/>
        </w:rPr>
        <w:t>”</w:t>
      </w:r>
    </w:p>
    <w:p w:rsidR="007F60FC" w:rsidRDefault="007F60FC" w:rsidP="007503A2">
      <w:pPr>
        <w:pStyle w:val="Textoindependiente"/>
        <w:jc w:val="both"/>
        <w:rPr>
          <w:rFonts w:ascii="Arial" w:hAnsi="Arial" w:cs="Arial"/>
          <w:b/>
          <w:sz w:val="22"/>
          <w:szCs w:val="22"/>
        </w:rPr>
      </w:pPr>
    </w:p>
    <w:p w:rsidR="00CC0303" w:rsidRDefault="00AD6988" w:rsidP="00CC0303">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sidRPr="00D86211">
        <w:rPr>
          <w:rFonts w:ascii="Arial" w:hAnsi="Arial" w:cs="Arial"/>
          <w:sz w:val="22"/>
          <w:szCs w:val="22"/>
        </w:rPr>
        <w:t xml:space="preserve">: </w:t>
      </w:r>
      <w:r w:rsidR="00CC0303">
        <w:rPr>
          <w:rFonts w:ascii="Arial" w:hAnsi="Arial" w:cs="Arial"/>
          <w:sz w:val="22"/>
          <w:szCs w:val="22"/>
        </w:rPr>
        <w:t>La Regidora Marisol Contreras Duran pone a la alta consideración de los Ediles se apruebe el apoyo de alimentos para personas que vienen en la caravana de ISS</w:t>
      </w:r>
      <w:r w:rsidR="00676F50">
        <w:rPr>
          <w:rFonts w:ascii="Arial" w:hAnsi="Arial" w:cs="Arial"/>
          <w:sz w:val="22"/>
          <w:szCs w:val="22"/>
        </w:rPr>
        <w:t>S</w:t>
      </w:r>
      <w:r w:rsidR="00CC0303">
        <w:rPr>
          <w:rFonts w:ascii="Arial" w:hAnsi="Arial" w:cs="Arial"/>
          <w:sz w:val="22"/>
          <w:szCs w:val="22"/>
        </w:rPr>
        <w:t>TE mismos que ofrecerán diferentes servicios médicos gratuitos a la comunidad.------</w:t>
      </w:r>
    </w:p>
    <w:p w:rsidR="007F60FC" w:rsidRDefault="007F60FC" w:rsidP="007F60FC">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11239E"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p>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11239E"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11239E"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bl>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D168D8" w:rsidRDefault="00D168D8" w:rsidP="007503A2">
      <w:pPr>
        <w:pStyle w:val="Textoindependiente"/>
        <w:jc w:val="both"/>
        <w:rPr>
          <w:rFonts w:ascii="Arial" w:hAnsi="Arial" w:cs="Arial"/>
          <w:b/>
          <w:sz w:val="22"/>
          <w:szCs w:val="22"/>
        </w:rPr>
      </w:pPr>
    </w:p>
    <w:p w:rsidR="00AD6988" w:rsidRDefault="00AD6988" w:rsidP="007503A2">
      <w:pPr>
        <w:pStyle w:val="Textoindependiente"/>
        <w:jc w:val="both"/>
        <w:rPr>
          <w:rFonts w:ascii="Arial" w:hAnsi="Arial" w:cs="Arial"/>
          <w:b/>
          <w:sz w:val="22"/>
          <w:szCs w:val="22"/>
        </w:rPr>
      </w:pPr>
      <w:r>
        <w:rPr>
          <w:rFonts w:ascii="Arial" w:hAnsi="Arial" w:cs="Arial"/>
          <w:b/>
          <w:sz w:val="22"/>
          <w:szCs w:val="22"/>
        </w:rPr>
        <w:t>COMENTARIO DE LOS EDILES RESPECTO AL PUNTO SEPTIMO DURANTE LA SESION.</w:t>
      </w:r>
    </w:p>
    <w:p w:rsidR="007F60FC" w:rsidRDefault="007F60FC" w:rsidP="007503A2">
      <w:pPr>
        <w:pStyle w:val="Textoindependiente"/>
        <w:jc w:val="both"/>
        <w:rPr>
          <w:rFonts w:ascii="Arial" w:hAnsi="Arial" w:cs="Arial"/>
          <w:b/>
          <w:sz w:val="22"/>
          <w:szCs w:val="22"/>
        </w:rPr>
      </w:pPr>
    </w:p>
    <w:p w:rsidR="0011239E" w:rsidRDefault="0011239E" w:rsidP="0011239E">
      <w:pPr>
        <w:pStyle w:val="NormalWeb"/>
        <w:spacing w:before="0" w:beforeAutospacing="0" w:after="0" w:afterAutospacing="0" w:line="360" w:lineRule="auto"/>
        <w:jc w:val="both"/>
        <w:rPr>
          <w:rFonts w:ascii="Arial" w:hAnsi="Arial" w:cs="Arial"/>
          <w:i/>
          <w:color w:val="000000"/>
          <w:sz w:val="22"/>
          <w:szCs w:val="22"/>
        </w:rPr>
      </w:pPr>
      <w:r w:rsidRPr="0011239E">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11239E" w:rsidRPr="0011239E" w:rsidRDefault="0011239E" w:rsidP="0011239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1239E">
        <w:rPr>
          <w:rFonts w:ascii="Arial" w:hAnsi="Arial" w:cs="Arial"/>
          <w:i/>
          <w:color w:val="000000"/>
          <w:sz w:val="22"/>
          <w:szCs w:val="22"/>
        </w:rPr>
        <w:t>no se ha cuanto estime pero sería solo lo que viene siendo alimentos porque de todos modos se organizara con el  gobierno municipal para ver si sería en la plaza de aquí o en la de San Juan ya sería que me coordinara con el Instituto de Igualdad a ver si ellas tienen un gr</w:t>
      </w:r>
      <w:r>
        <w:rPr>
          <w:rFonts w:ascii="Arial" w:hAnsi="Arial" w:cs="Arial"/>
          <w:i/>
          <w:color w:val="000000"/>
          <w:sz w:val="22"/>
          <w:szCs w:val="22"/>
        </w:rPr>
        <w:t>upo de mujeres para el servicio”</w:t>
      </w:r>
    </w:p>
    <w:p w:rsidR="0011239E" w:rsidRDefault="0011239E" w:rsidP="0011239E">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11239E" w:rsidRPr="0011239E" w:rsidRDefault="0011239E" w:rsidP="0011239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1239E">
        <w:rPr>
          <w:rFonts w:ascii="Arial" w:hAnsi="Arial" w:cs="Arial"/>
          <w:i/>
          <w:color w:val="000000"/>
          <w:sz w:val="22"/>
          <w:szCs w:val="22"/>
        </w:rPr>
        <w:t>pero hablas del gasto de alimentos</w:t>
      </w:r>
      <w:proofErr w:type="gramStart"/>
      <w:r w:rsidRPr="0011239E">
        <w:rPr>
          <w:rFonts w:ascii="Arial" w:hAnsi="Arial" w:cs="Arial"/>
          <w:i/>
          <w:color w:val="000000"/>
          <w:sz w:val="22"/>
          <w:szCs w:val="22"/>
        </w:rPr>
        <w:t>?</w:t>
      </w:r>
      <w:proofErr w:type="gramEnd"/>
      <w:r w:rsidRPr="0011239E">
        <w:rPr>
          <w:rFonts w:ascii="Arial" w:hAnsi="Arial" w:cs="Arial"/>
          <w:i/>
          <w:color w:val="000000"/>
          <w:sz w:val="22"/>
          <w:szCs w:val="22"/>
        </w:rPr>
        <w:t xml:space="preserve">  Necesitaríamos ver para cuantas personas y de cuanto es pero lo que podemos hacer es un estimado no tienes el número de cuántos vienen</w:t>
      </w:r>
      <w:proofErr w:type="gramStart"/>
      <w:r w:rsidRPr="0011239E">
        <w:rPr>
          <w:rFonts w:ascii="Arial" w:hAnsi="Arial" w:cs="Arial"/>
          <w:i/>
          <w:color w:val="000000"/>
          <w:sz w:val="22"/>
          <w:szCs w:val="22"/>
        </w:rPr>
        <w:t>?</w:t>
      </w:r>
      <w:proofErr w:type="gramEnd"/>
      <w:r>
        <w:rPr>
          <w:rFonts w:ascii="Arial" w:hAnsi="Arial" w:cs="Arial"/>
          <w:i/>
          <w:color w:val="000000"/>
          <w:sz w:val="22"/>
          <w:szCs w:val="22"/>
        </w:rPr>
        <w:t>”</w:t>
      </w:r>
    </w:p>
    <w:p w:rsidR="00A155B7" w:rsidRDefault="00A155B7" w:rsidP="0011239E">
      <w:pPr>
        <w:pStyle w:val="NormalWeb"/>
        <w:spacing w:before="0" w:beforeAutospacing="0" w:after="0" w:afterAutospacing="0" w:line="360" w:lineRule="auto"/>
        <w:jc w:val="both"/>
        <w:rPr>
          <w:rFonts w:ascii="Arial" w:hAnsi="Arial" w:cs="Arial"/>
          <w:b/>
          <w:i/>
          <w:color w:val="000000"/>
          <w:sz w:val="22"/>
          <w:szCs w:val="22"/>
        </w:rPr>
      </w:pPr>
    </w:p>
    <w:p w:rsidR="0011239E" w:rsidRDefault="0011239E" w:rsidP="0011239E">
      <w:pPr>
        <w:pStyle w:val="NormalWeb"/>
        <w:spacing w:before="0" w:beforeAutospacing="0" w:after="0" w:afterAutospacing="0" w:line="360" w:lineRule="auto"/>
        <w:jc w:val="both"/>
        <w:rPr>
          <w:rFonts w:ascii="Arial" w:hAnsi="Arial" w:cs="Arial"/>
          <w:i/>
          <w:color w:val="000000"/>
          <w:sz w:val="22"/>
          <w:szCs w:val="22"/>
        </w:rPr>
      </w:pPr>
      <w:r w:rsidRPr="0011239E">
        <w:rPr>
          <w:rFonts w:ascii="Arial" w:hAnsi="Arial" w:cs="Arial"/>
          <w:b/>
          <w:i/>
          <w:color w:val="000000"/>
          <w:sz w:val="22"/>
          <w:szCs w:val="22"/>
        </w:rPr>
        <w:lastRenderedPageBreak/>
        <w:t>La Regidora Marisol Contreras Duran</w:t>
      </w:r>
      <w:r>
        <w:rPr>
          <w:rFonts w:ascii="Arial" w:hAnsi="Arial" w:cs="Arial"/>
          <w:i/>
          <w:color w:val="000000"/>
          <w:sz w:val="22"/>
          <w:szCs w:val="22"/>
        </w:rPr>
        <w:t xml:space="preserve"> hace uso de la voz:</w:t>
      </w:r>
    </w:p>
    <w:p w:rsidR="0011239E" w:rsidRPr="0011239E" w:rsidRDefault="0011239E" w:rsidP="0011239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1239E">
        <w:rPr>
          <w:rFonts w:ascii="Arial" w:hAnsi="Arial" w:cs="Arial"/>
          <w:i/>
          <w:color w:val="000000"/>
          <w:sz w:val="22"/>
          <w:szCs w:val="22"/>
        </w:rPr>
        <w:t>vienen como no más de 10</w:t>
      </w:r>
      <w:r>
        <w:rPr>
          <w:rFonts w:ascii="Arial" w:hAnsi="Arial" w:cs="Arial"/>
          <w:i/>
          <w:color w:val="000000"/>
          <w:sz w:val="22"/>
          <w:szCs w:val="22"/>
        </w:rPr>
        <w:t>”</w:t>
      </w:r>
    </w:p>
    <w:p w:rsidR="0011239E" w:rsidRDefault="0011239E" w:rsidP="0011239E">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11239E" w:rsidRPr="0011239E" w:rsidRDefault="0011239E" w:rsidP="0011239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1239E">
        <w:rPr>
          <w:rFonts w:ascii="Arial" w:hAnsi="Arial" w:cs="Arial"/>
          <w:i/>
          <w:color w:val="000000"/>
          <w:sz w:val="22"/>
          <w:szCs w:val="22"/>
        </w:rPr>
        <w:t>pues realmente no ocupa aprobación del pleno pero si quieres que lo sometamos basta solo con pedir el apoyo para cuando vengan se les facilite porque algunas veces nos piden transporte, seguridad</w:t>
      </w:r>
      <w:r>
        <w:rPr>
          <w:rFonts w:ascii="Arial" w:hAnsi="Arial" w:cs="Arial"/>
          <w:i/>
          <w:color w:val="000000"/>
          <w:sz w:val="22"/>
          <w:szCs w:val="22"/>
        </w:rPr>
        <w:t>.”</w:t>
      </w:r>
    </w:p>
    <w:p w:rsidR="0011239E" w:rsidRDefault="0011239E" w:rsidP="0011239E">
      <w:pPr>
        <w:pStyle w:val="NormalWeb"/>
        <w:spacing w:before="0" w:beforeAutospacing="0" w:after="0" w:afterAutospacing="0" w:line="360" w:lineRule="auto"/>
        <w:jc w:val="both"/>
        <w:rPr>
          <w:rFonts w:ascii="Arial" w:hAnsi="Arial" w:cs="Arial"/>
          <w:i/>
          <w:color w:val="000000"/>
          <w:sz w:val="22"/>
          <w:szCs w:val="22"/>
        </w:rPr>
      </w:pPr>
      <w:r w:rsidRPr="0011239E">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11239E" w:rsidRPr="0011239E" w:rsidRDefault="0011239E" w:rsidP="0011239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11239E">
        <w:rPr>
          <w:rFonts w:ascii="Arial" w:hAnsi="Arial" w:cs="Arial"/>
          <w:i/>
          <w:color w:val="000000"/>
          <w:sz w:val="22"/>
          <w:szCs w:val="22"/>
        </w:rPr>
        <w:t>al igual meterlo al pleno quizás no sea necesario pero que quede presentada y yo ya les hago saber med</w:t>
      </w:r>
      <w:r>
        <w:rPr>
          <w:rFonts w:ascii="Arial" w:hAnsi="Arial" w:cs="Arial"/>
          <w:i/>
          <w:color w:val="000000"/>
          <w:sz w:val="22"/>
          <w:szCs w:val="22"/>
        </w:rPr>
        <w:t>iante oficio lo que se va hacer”</w:t>
      </w:r>
    </w:p>
    <w:p w:rsidR="00AD6988" w:rsidRDefault="00AD6988" w:rsidP="007503A2">
      <w:pPr>
        <w:pStyle w:val="Textoindependiente"/>
        <w:jc w:val="both"/>
        <w:rPr>
          <w:rFonts w:ascii="Arial" w:hAnsi="Arial" w:cs="Arial"/>
          <w:b/>
          <w:sz w:val="22"/>
          <w:szCs w:val="22"/>
        </w:rPr>
      </w:pPr>
    </w:p>
    <w:p w:rsidR="009F1202" w:rsidRDefault="00AD6988" w:rsidP="00B0202D">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sidRPr="00D86211">
        <w:rPr>
          <w:rFonts w:ascii="Arial" w:hAnsi="Arial" w:cs="Arial"/>
          <w:sz w:val="22"/>
          <w:szCs w:val="22"/>
        </w:rPr>
        <w:t xml:space="preserve">: </w:t>
      </w:r>
      <w:r w:rsidR="00B0202D">
        <w:rPr>
          <w:rFonts w:ascii="Arial" w:hAnsi="Arial" w:cs="Arial"/>
          <w:sz w:val="22"/>
          <w:szCs w:val="22"/>
        </w:rPr>
        <w:t xml:space="preserve">El Presidente Municipal pone a la alta consideración de los Ediles se apruebe turnar a la Comisión Edilicia de Hacienda Pública y Patrimonio Municipal para análisis y aprobación el tema de otorgar en comodato un inmueble ubicado calle Morelos </w:t>
      </w:r>
      <w:proofErr w:type="spellStart"/>
      <w:r w:rsidR="00B0202D">
        <w:rPr>
          <w:rFonts w:ascii="Arial" w:hAnsi="Arial" w:cs="Arial"/>
          <w:sz w:val="22"/>
          <w:szCs w:val="22"/>
        </w:rPr>
        <w:t>Ote</w:t>
      </w:r>
      <w:proofErr w:type="spellEnd"/>
      <w:r w:rsidR="00B0202D">
        <w:rPr>
          <w:rFonts w:ascii="Arial" w:hAnsi="Arial" w:cs="Arial"/>
          <w:sz w:val="22"/>
          <w:szCs w:val="22"/>
        </w:rPr>
        <w:t xml:space="preserve"> #415 interior 1, en la localidad de </w:t>
      </w:r>
      <w:proofErr w:type="spellStart"/>
      <w:r w:rsidR="00B0202D">
        <w:rPr>
          <w:rFonts w:ascii="Arial" w:hAnsi="Arial" w:cs="Arial"/>
          <w:sz w:val="22"/>
          <w:szCs w:val="22"/>
        </w:rPr>
        <w:t>Nextipac</w:t>
      </w:r>
      <w:proofErr w:type="spellEnd"/>
      <w:r w:rsidR="00B0202D">
        <w:rPr>
          <w:rFonts w:ascii="Arial" w:hAnsi="Arial" w:cs="Arial"/>
          <w:sz w:val="22"/>
          <w:szCs w:val="22"/>
        </w:rPr>
        <w:t xml:space="preserve"> al preescolar </w:t>
      </w:r>
      <w:proofErr w:type="spellStart"/>
      <w:r w:rsidR="00B0202D">
        <w:rPr>
          <w:rFonts w:ascii="Arial" w:hAnsi="Arial" w:cs="Arial"/>
          <w:sz w:val="22"/>
          <w:szCs w:val="22"/>
        </w:rPr>
        <w:t>Iztcoatl</w:t>
      </w:r>
      <w:proofErr w:type="spellEnd"/>
      <w:r w:rsidR="00B0202D">
        <w:rPr>
          <w:rFonts w:ascii="Arial" w:hAnsi="Arial" w:cs="Arial"/>
          <w:sz w:val="22"/>
          <w:szCs w:val="22"/>
        </w:rPr>
        <w:t>.-----------------------------</w:t>
      </w: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B0202D" w:rsidRDefault="00B0202D" w:rsidP="007503A2">
      <w:pPr>
        <w:pStyle w:val="Textoindependiente"/>
        <w:jc w:val="both"/>
        <w:rPr>
          <w:rFonts w:ascii="Arial" w:hAnsi="Arial" w:cs="Arial"/>
          <w:b/>
          <w:sz w:val="22"/>
          <w:szCs w:val="22"/>
        </w:rPr>
      </w:pPr>
    </w:p>
    <w:p w:rsidR="007503A2" w:rsidRDefault="009F1202" w:rsidP="007503A2">
      <w:pPr>
        <w:pStyle w:val="Textoindependiente"/>
        <w:jc w:val="both"/>
        <w:rPr>
          <w:rFonts w:ascii="Arial" w:hAnsi="Arial" w:cs="Arial"/>
          <w:b/>
          <w:sz w:val="22"/>
          <w:szCs w:val="22"/>
        </w:rPr>
      </w:pPr>
      <w:r>
        <w:rPr>
          <w:rFonts w:ascii="Arial" w:hAnsi="Arial" w:cs="Arial"/>
          <w:b/>
          <w:sz w:val="22"/>
          <w:szCs w:val="22"/>
        </w:rPr>
        <w:t>COMENTARIO DE LOS EDILES RESPECTO EL PUNTO OCTAVO DURANTE LA SESION.</w:t>
      </w:r>
    </w:p>
    <w:p w:rsidR="00B0202D" w:rsidRDefault="00B0202D" w:rsidP="007503A2">
      <w:pPr>
        <w:pStyle w:val="Textoindependiente"/>
        <w:jc w:val="both"/>
        <w:rPr>
          <w:rFonts w:ascii="Arial" w:hAnsi="Arial" w:cs="Arial"/>
          <w:b/>
          <w:sz w:val="22"/>
          <w:szCs w:val="22"/>
        </w:rPr>
      </w:pPr>
    </w:p>
    <w:p w:rsidR="00B0202D" w:rsidRDefault="00B0202D" w:rsidP="00B0202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B0202D" w:rsidRPr="00B0202D" w:rsidRDefault="00B0202D" w:rsidP="00B0202D">
      <w:pPr>
        <w:pStyle w:val="NormalWeb"/>
        <w:spacing w:before="0" w:beforeAutospacing="0" w:after="0" w:afterAutospacing="0" w:line="360" w:lineRule="auto"/>
        <w:jc w:val="both"/>
        <w:rPr>
          <w:rFonts w:ascii="Arial" w:hAnsi="Arial" w:cs="Arial"/>
          <w:i/>
          <w:color w:val="000000"/>
          <w:sz w:val="22"/>
          <w:szCs w:val="22"/>
          <w:lang w:eastAsia="es-MX"/>
        </w:rPr>
      </w:pPr>
      <w:r>
        <w:rPr>
          <w:rFonts w:ascii="Arial" w:hAnsi="Arial" w:cs="Arial"/>
          <w:i/>
          <w:color w:val="000000"/>
          <w:sz w:val="22"/>
          <w:szCs w:val="22"/>
        </w:rPr>
        <w:t>“</w:t>
      </w:r>
      <w:r w:rsidRPr="00B0202D">
        <w:rPr>
          <w:rFonts w:ascii="Arial" w:hAnsi="Arial" w:cs="Arial"/>
          <w:i/>
          <w:color w:val="000000"/>
          <w:sz w:val="22"/>
          <w:szCs w:val="22"/>
        </w:rPr>
        <w:t xml:space="preserve">la escuela </w:t>
      </w:r>
      <w:proofErr w:type="spellStart"/>
      <w:r w:rsidRPr="00B0202D">
        <w:rPr>
          <w:rFonts w:ascii="Arial" w:hAnsi="Arial" w:cs="Arial"/>
          <w:i/>
          <w:color w:val="000000"/>
          <w:sz w:val="22"/>
          <w:szCs w:val="22"/>
        </w:rPr>
        <w:t>Itzcoatl</w:t>
      </w:r>
      <w:proofErr w:type="spellEnd"/>
      <w:r w:rsidRPr="00B0202D">
        <w:rPr>
          <w:rFonts w:ascii="Arial" w:hAnsi="Arial" w:cs="Arial"/>
          <w:i/>
          <w:color w:val="000000"/>
          <w:sz w:val="22"/>
          <w:szCs w:val="22"/>
        </w:rPr>
        <w:t xml:space="preserve"> como es sabido ya se acabó de construir la directora me pidió hace ya algunos meses el que si le pudiera le pudiera facilitar lo que fueron las instalaciones que se le entregaron a Los Pescadores este en la administración pasada y toda vez es de que no la utilizan ellos y voy a hacer un poquito de recuento de ese tema de ese proyecto, que </w:t>
      </w:r>
      <w:r w:rsidRPr="00B0202D">
        <w:rPr>
          <w:rFonts w:ascii="Arial" w:hAnsi="Arial" w:cs="Arial"/>
          <w:i/>
          <w:color w:val="000000"/>
          <w:sz w:val="22"/>
          <w:szCs w:val="22"/>
        </w:rPr>
        <w:lastRenderedPageBreak/>
        <w:t xml:space="preserve">gestionamos un proyecto de en un programa de inocuidad donde la intención ayudamos ya en una ocasión a San Juan </w:t>
      </w:r>
      <w:proofErr w:type="spellStart"/>
      <w:r w:rsidRPr="00B0202D">
        <w:rPr>
          <w:rFonts w:ascii="Arial" w:hAnsi="Arial" w:cs="Arial"/>
          <w:i/>
          <w:color w:val="000000"/>
          <w:sz w:val="22"/>
          <w:szCs w:val="22"/>
        </w:rPr>
        <w:t>Cosala</w:t>
      </w:r>
      <w:proofErr w:type="spellEnd"/>
      <w:r w:rsidRPr="00B0202D">
        <w:rPr>
          <w:rFonts w:ascii="Arial" w:hAnsi="Arial" w:cs="Arial"/>
          <w:i/>
          <w:color w:val="000000"/>
          <w:sz w:val="22"/>
          <w:szCs w:val="22"/>
        </w:rPr>
        <w:t xml:space="preserve"> a Los pescadores de San Juan se les construyó este una área y se ha estado apoyando desde muchas administraciones atrás es de hecho la agrupación más organizada la de San Juan </w:t>
      </w:r>
      <w:proofErr w:type="spellStart"/>
      <w:r w:rsidRPr="00B0202D">
        <w:rPr>
          <w:rFonts w:ascii="Arial" w:hAnsi="Arial" w:cs="Arial"/>
          <w:i/>
          <w:color w:val="000000"/>
          <w:sz w:val="22"/>
          <w:szCs w:val="22"/>
        </w:rPr>
        <w:t>Cosala</w:t>
      </w:r>
      <w:proofErr w:type="spellEnd"/>
      <w:r w:rsidRPr="00B0202D">
        <w:rPr>
          <w:rFonts w:ascii="Arial" w:hAnsi="Arial" w:cs="Arial"/>
          <w:i/>
          <w:color w:val="000000"/>
          <w:sz w:val="22"/>
          <w:szCs w:val="22"/>
        </w:rPr>
        <w:t xml:space="preserve"> en </w:t>
      </w:r>
      <w:proofErr w:type="spellStart"/>
      <w:r w:rsidRPr="00B0202D">
        <w:rPr>
          <w:rFonts w:ascii="Arial" w:hAnsi="Arial" w:cs="Arial"/>
          <w:i/>
          <w:color w:val="000000"/>
          <w:sz w:val="22"/>
          <w:szCs w:val="22"/>
        </w:rPr>
        <w:t>Nextipac</w:t>
      </w:r>
      <w:proofErr w:type="spellEnd"/>
      <w:r w:rsidRPr="00B0202D">
        <w:rPr>
          <w:rFonts w:ascii="Arial" w:hAnsi="Arial" w:cs="Arial"/>
          <w:i/>
          <w:color w:val="000000"/>
          <w:sz w:val="22"/>
          <w:szCs w:val="22"/>
        </w:rPr>
        <w:t xml:space="preserve"> yo en una ocasión hace mucho me tocó ir a reuniones cuando yo andaba de aspirante y ya estaban reunidos abajo ellos le decían el zalate o en la higuera y ahí tenían sus asambleas y en la en el 2018 este les dije que iba a ver la forma de apoyarles para poderles proporcionar un lugar para que ellos se reuniera todos contentos muchos incrédulos que dijeron puras mentiras buen total se logró un terreno se les autorizó se sacó el presupuesto y se construyó, ya para el proyecto 2021-2024 previo a las elecciones que hubo personas que fueron a desinformados Pescadores pero yo entregué el lugar como presidente para que ellos la utilizaran nunca la utilizaron y en una ocasión hacen una reunión cuando yo andaba de candidato y me reclaman este algunas personas diciéndome que porque los estaba engañando pero cuál es el engaño no entiendo sí es que tú dijiste que nos ibas a dar un lugar pero nos estás viendo la cara de tarugos estás dándonos un contrato de comodato así lo manejaron ellos sí por 99 años así se hacen tu dijiste que la propiedad yo nunca dije que la propiedad yo les dije que les voy a construir un lugar para que tengan sus reuniones y la figura que en algunos casos la Secretaría de Educación Pública sí te pide que ya dones el terreno pero cuando son temas como este tipo San Juan lo de ellos compraron el terreno con apoyo del gobierno pero lo compraron ellos con también fondos en este caso este me hicieron  esa grilla y yo le dije a ver pero no entiendo cuál es el problema no el problema es de que nos engañaste y no queremos ahí si no nos lo das donado no lo queremos pero yo estaba de aspirante y les dije pues eso háblenlo con Juan Jo él es el presidente yo cumplí con lo que había quedado pasa lo que sucedió en las elecciones y  regreso luego ya viene a hablar conmigo este Los Pescadores pero oiga ya vienen en ese no pues siempre sí no le hace dánoslo en comodato por 99 años les dije pues pero ahora resulta que también tengo encima los ejidatarios que me están pidiendo un espacio donde tener sus reuniones ahorita el ejido de pequeño entonces yo les dije sin bronca utilicen ustedes y préstenle para la reunión los domingos que tienen los del ejido no pero va a ser de nosotros o no haber es para la comunidad  originalmente pues mi intención era pues para los Pescadores pero nunca se pararon es más ni siquiera están realizando trabajos como en San Juan que es una Cooperativa y se están apoyando en mil formas acá no lo están haciendo si me demuestran que van a trabajar ahí están las instalaciones échenle entonces yo le dije pónganse a utilizar las instalaciones y si realmente la de las ocupan le digo a los del ejido que se esperen ya vemos si les donamos un terreno que no sea necesario para el municipio al ejido de </w:t>
      </w:r>
      <w:proofErr w:type="spellStart"/>
      <w:r w:rsidRPr="00B0202D">
        <w:rPr>
          <w:rFonts w:ascii="Arial" w:hAnsi="Arial" w:cs="Arial"/>
          <w:i/>
          <w:color w:val="000000"/>
          <w:sz w:val="22"/>
          <w:szCs w:val="22"/>
        </w:rPr>
        <w:t>Nextipac</w:t>
      </w:r>
      <w:proofErr w:type="spellEnd"/>
      <w:r w:rsidRPr="00B0202D">
        <w:rPr>
          <w:rFonts w:ascii="Arial" w:hAnsi="Arial" w:cs="Arial"/>
          <w:i/>
          <w:color w:val="000000"/>
          <w:sz w:val="22"/>
          <w:szCs w:val="22"/>
        </w:rPr>
        <w:t xml:space="preserve">  jamás se parado jamás lo utilizaron ahí quedó y se estaba este pues una propiedad cuando tú no la tienes ocupada se empieza a llenar de humedad y empieza a deteriorarse cuando empiezan ya con la construcción del </w:t>
      </w:r>
      <w:proofErr w:type="spellStart"/>
      <w:r w:rsidRPr="00B0202D">
        <w:rPr>
          <w:rFonts w:ascii="Arial" w:hAnsi="Arial" w:cs="Arial"/>
          <w:i/>
          <w:color w:val="000000"/>
          <w:sz w:val="22"/>
          <w:szCs w:val="22"/>
        </w:rPr>
        <w:t>Itzcoatl</w:t>
      </w:r>
      <w:proofErr w:type="spellEnd"/>
      <w:r w:rsidRPr="00B0202D">
        <w:rPr>
          <w:rFonts w:ascii="Arial" w:hAnsi="Arial" w:cs="Arial"/>
          <w:i/>
          <w:color w:val="000000"/>
          <w:sz w:val="22"/>
          <w:szCs w:val="22"/>
        </w:rPr>
        <w:t xml:space="preserve">  la maestra Alma me dice oiga nos puede prestar ahí para poder meter cosas de la escuela y demás en lo que nos construyen la escuela sí sin problemas y pues no se ocupe para adelante ahorita hay una solicitud la maestra que tenemos dos formas de resolver una en esta sesión que sí podemos obtener la mayoría calificada y o pasarla a una comisión a la comisión que corresponda para que lo analicen de fondo cualquiera de las dos este para mí es buena </w:t>
      </w:r>
      <w:r w:rsidRPr="00B0202D">
        <w:rPr>
          <w:rFonts w:ascii="Arial" w:hAnsi="Arial" w:cs="Arial"/>
          <w:i/>
          <w:color w:val="000000"/>
          <w:sz w:val="22"/>
          <w:szCs w:val="22"/>
        </w:rPr>
        <w:lastRenderedPageBreak/>
        <w:t xml:space="preserve">qué me está pidiendo la maestra que le entreguemos no en donación pero en comodato a la escuela ese edificio porque les es de mucha utilidad para ellos por el tema de las oficinas administrativas se supone que el proyecto que hicieron pues ya viene con todo pero ella dice que la demanda estudiantil y todo lo que tienen de requerimientos la verdad sí le siento muy útil este edificio entonces la propuesta la petición que </w:t>
      </w:r>
      <w:r>
        <w:rPr>
          <w:rFonts w:ascii="Arial" w:hAnsi="Arial" w:cs="Arial"/>
          <w:i/>
          <w:color w:val="000000"/>
          <w:sz w:val="22"/>
          <w:szCs w:val="22"/>
        </w:rPr>
        <w:t>hace e</w:t>
      </w:r>
      <w:r w:rsidRPr="00B0202D">
        <w:rPr>
          <w:rFonts w:ascii="Arial" w:hAnsi="Arial" w:cs="Arial"/>
          <w:i/>
          <w:color w:val="000000"/>
          <w:sz w:val="22"/>
          <w:szCs w:val="22"/>
        </w:rPr>
        <w:t>s que le entreguemos en comodato se puede entregar un comodato de 10, 20 años lo que acordemos para que lo utilicen la escuela en oficinas lo que yo no quisiera es que ese edificio se termine echando a perder banalizando porque nadie lo está utilizando y pues yo no quisiera meterme porque el Ejido quiere yo le dije al ejido si quieren mejor vemos algún terreno que haya este que cumpla lo que ustedes necesitan y podamos ver por el pleno para ver si aprobamos y  ustedes construyen su casa ejidal pero no les puedo no escriturar el ejido ellos quieren una propiedad les puedo escriturar siempre y cuando el plena esté de acuerdo con alguno de estos terrenos que ellos ocupan un terreno chiquito y me dice mira 100 metros nada más para que el Ejido tenga su domicilio el tema es el que no lo puedo entregar ni tampoco al ejido y Los Pescadores pues se les proporcionó y nunca lo utilizaron y hoy la escuela me lo pide y  pues la escuela pues yo creo que está por demás justificado porque si lo quisieran ellos para tener ahí un patio o algo pues no pero estás hablando que es para la cuestión administrativa de la escuela y tener mejores condiciones pregunto a los regidores quieren que lo aprobemos o quieren que lo posterguemos a otra  sesión</w:t>
      </w:r>
      <w:r>
        <w:rPr>
          <w:rFonts w:ascii="Arial" w:hAnsi="Arial" w:cs="Arial"/>
          <w:i/>
          <w:color w:val="000000"/>
          <w:sz w:val="22"/>
          <w:szCs w:val="22"/>
        </w:rPr>
        <w:t>.”</w:t>
      </w:r>
    </w:p>
    <w:p w:rsidR="00B0202D" w:rsidRDefault="00B0202D" w:rsidP="00B0202D">
      <w:pPr>
        <w:pStyle w:val="NormalWeb"/>
        <w:spacing w:before="0" w:beforeAutospacing="0" w:after="0" w:afterAutospacing="0" w:line="360" w:lineRule="auto"/>
        <w:jc w:val="both"/>
        <w:rPr>
          <w:rFonts w:ascii="Arial" w:hAnsi="Arial" w:cs="Arial"/>
          <w:i/>
          <w:color w:val="000000"/>
          <w:sz w:val="22"/>
          <w:szCs w:val="22"/>
        </w:rPr>
      </w:pP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B0202D" w:rsidRPr="00B0202D" w:rsidRDefault="00B0202D" w:rsidP="00B0202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B0202D">
        <w:rPr>
          <w:rFonts w:ascii="Arial" w:hAnsi="Arial" w:cs="Arial"/>
          <w:i/>
          <w:color w:val="000000"/>
          <w:sz w:val="22"/>
          <w:szCs w:val="22"/>
        </w:rPr>
        <w:t>yo voy a dar mi punto de vista al respecto este Los Pescadores han estado en comunicación conmigo nunca recibí una información por parte de ellos para ver realmente cómo estaba la situación ellos argumentan primero que  querían que firmaran unos documentos  pues fue mucho enredo yo no entendí muchas cosas que les había llegado una camioneta y que la iban a compartir con los de San Juan y que  los de San Juan nunca se las presentaban que las instalaciones nunca estuvieron completas que hacían faltan muchas cosas por ejemplo era para filetear me queda claro que ahí ya no se va a poder hacer ese tipo de procesos porque ya está poblado alrededor porque ya está en la escuela este toda esa situación me hablaron cuando les cambiaron las chapas que empezaron a tener sus asambleas los del Ejido este no me quise meter en el punto porque les pedí información por escrito que ellos tuvieran al respecto nunca la recibí yo creo que sí se debe de pasar a comisión porque ahí vamos a tener un conflicto con tres grupos no digo sabemos de ante mano que la escuela lo necesita y les va a servir pero también los pescadores se sienten con el derecho porque de un inicio este fue para ellos yo no sé si de veras los  ejidatarios cambiaron las chapas o no este les digo fueron puros comentarios no investigué no no me metí a fondo porque no me entregaron la información que yo le solicitaba para poder revisarlo y ayudarles y este yo creo que si nos ponemos así por ejemplo ahí nos echaríamos encima a los Pescadores a los ejidatarios y a lo mejor al decir que no este los padres de familia de la escuela no yo creo que sí que se pase a comisión que se revise si ni se tendría que socializar no sé qué de qué manera se puede llevar a cabo con las tres partes para llegar mejor acuerdo y que se tome la decisión que tenga que ser que se crea al final que sea la mejor no yo creo que sí en este caso yo pediría que se pasara a comisiones para que se haga un estudio más más</w:t>
      </w:r>
      <w:r>
        <w:rPr>
          <w:rFonts w:ascii="Arial" w:hAnsi="Arial" w:cs="Arial"/>
          <w:i/>
          <w:color w:val="000000"/>
          <w:sz w:val="22"/>
          <w:szCs w:val="22"/>
        </w:rPr>
        <w:t>”</w:t>
      </w:r>
    </w:p>
    <w:p w:rsidR="00B0202D" w:rsidRDefault="00B0202D" w:rsidP="00B0202D">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lastRenderedPageBreak/>
        <w:t>El Presidente Lic. José Miguel Gómez López</w:t>
      </w:r>
      <w:r>
        <w:rPr>
          <w:rFonts w:ascii="Arial" w:hAnsi="Arial" w:cs="Arial"/>
          <w:i/>
          <w:color w:val="000000"/>
          <w:sz w:val="22"/>
          <w:szCs w:val="22"/>
        </w:rPr>
        <w:t xml:space="preserve"> hace uso de la voz:</w:t>
      </w:r>
    </w:p>
    <w:p w:rsidR="00B0202D" w:rsidRPr="00B0202D" w:rsidRDefault="00B0202D" w:rsidP="00B0202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B0202D">
        <w:rPr>
          <w:rFonts w:ascii="Arial" w:hAnsi="Arial" w:cs="Arial"/>
          <w:i/>
          <w:color w:val="000000"/>
          <w:sz w:val="22"/>
          <w:szCs w:val="22"/>
        </w:rPr>
        <w:t xml:space="preserve">esta bien el pasar por eso doy las dos alternativas pero sí este llévense ya bien en claro digo hay muchos chismes yo estoy hablando de una manera ya oficial no lo que yo les estoy diciendo tal cual son las cosas porque yo sí tengo una responsabilidad si si me conduzco hablando con falsedad en el caso ese papel que dicen que los queremos hacer firmar pues era el contrato de comodato y llegó dos personas medias aceleraditas este que omito sus nombres exigiéndome la propiedad le dije no es que no no se les puede dar la propiedad no pues que si no no vale no nos interesa así me dijeron pero resulta ser que yo no soy el presidente ahorita yo estoy con licencia pues eso vayan hablarlo  con el presidente yo no supe y bueno el ejido no fue el que cambió la chapa fue el gobierno porque nosotros les habíamos dado y nos están hablando que están </w:t>
      </w:r>
      <w:proofErr w:type="spellStart"/>
      <w:r w:rsidRPr="00B0202D">
        <w:rPr>
          <w:rFonts w:ascii="Arial" w:hAnsi="Arial" w:cs="Arial"/>
          <w:i/>
          <w:color w:val="000000"/>
          <w:sz w:val="22"/>
          <w:szCs w:val="22"/>
        </w:rPr>
        <w:t>vandalizando</w:t>
      </w:r>
      <w:proofErr w:type="spellEnd"/>
      <w:r w:rsidRPr="00B0202D">
        <w:rPr>
          <w:rFonts w:ascii="Arial" w:hAnsi="Arial" w:cs="Arial"/>
          <w:i/>
          <w:color w:val="000000"/>
          <w:sz w:val="22"/>
          <w:szCs w:val="22"/>
        </w:rPr>
        <w:t xml:space="preserve"> y demás nunca más se volvieron a parar  cuando entre a este periodo se acercaron ellos varios de los pescadores y les dije inicialmente la propuesta eran entregárselas a ustedes hoy pues ya no se autorizó una escuela  ya no van a poder trabajar temas de ese tipo entonces ese lugar les va a servir como oficinas administrativas pero hoy ya cambió la historia hoy se las van a compartir con el ejido mientras al Ejido se les de terreno si es que se va por esa línea porque ni siquiera al ejido no ocupamos preguntarles porque el ejido lo que quiere es un terreno para su casa ejidal el ejido  ya sabe ya les dejé muy claro que no se los puedo dar porque no es para ese objetivo a Los Pescadores sí les dejé ya en claro que ese lugar es únicamente es para que realicen sus asambleas y tener oficinas administrativas ya no van a poder tener un punto inocuidad como originalmente era por la escuela y ya no les interesa de por sí no les interesaba ahora menos les interesa en el caso de la escuela sí existe un interés público un interés social y demás Pero estoy de acuerdo que de todos modos se pase a la comisión para no cometer un error una imprudencia por parte del gobierno le solicito al pleno autorice el que se pase a la comisión correspondiente para que dé informe inmediata este y otros temas que tengan pendientes ya se analicen y se terminen pero les dejo esa información se socializa  no hay mayor interés más que cumplir con una petición mientras yo le dije mientras yo esté en la administración con gusto maestra les puedo ayudar pero si ya es posterior a la administración yo necesito un acuerdo el pleno</w:t>
      </w:r>
      <w:r>
        <w:rPr>
          <w:rFonts w:ascii="Arial" w:hAnsi="Arial" w:cs="Arial"/>
          <w:i/>
          <w:color w:val="000000"/>
          <w:sz w:val="22"/>
          <w:szCs w:val="22"/>
        </w:rPr>
        <w:t xml:space="preserve"> para estar en esta posibilidad”</w:t>
      </w:r>
    </w:p>
    <w:p w:rsidR="00B0202D" w:rsidRDefault="00B0202D" w:rsidP="007503A2">
      <w:pPr>
        <w:pStyle w:val="Textoindependiente"/>
        <w:jc w:val="both"/>
        <w:rPr>
          <w:rFonts w:ascii="Arial" w:hAnsi="Arial" w:cs="Arial"/>
          <w:b/>
          <w:sz w:val="22"/>
          <w:szCs w:val="22"/>
        </w:rPr>
      </w:pPr>
    </w:p>
    <w:p w:rsidR="00AD6988" w:rsidRDefault="00AD6988" w:rsidP="00B0202D">
      <w:pPr>
        <w:spacing w:line="360" w:lineRule="auto"/>
        <w:jc w:val="both"/>
        <w:rPr>
          <w:rFonts w:ascii="Arial" w:hAnsi="Arial" w:cs="Arial"/>
          <w:sz w:val="22"/>
          <w:szCs w:val="22"/>
        </w:rPr>
      </w:pPr>
      <w:r>
        <w:rPr>
          <w:rFonts w:ascii="Arial" w:hAnsi="Arial" w:cs="Arial"/>
          <w:b/>
          <w:sz w:val="22"/>
          <w:szCs w:val="22"/>
        </w:rPr>
        <w:t>NOVENO</w:t>
      </w:r>
      <w:r w:rsidRPr="00D86211">
        <w:rPr>
          <w:rFonts w:ascii="Arial" w:hAnsi="Arial" w:cs="Arial"/>
          <w:b/>
          <w:sz w:val="22"/>
          <w:szCs w:val="22"/>
        </w:rPr>
        <w:t xml:space="preserve"> PUNTO</w:t>
      </w:r>
      <w:r w:rsidRPr="00D86211">
        <w:rPr>
          <w:rFonts w:ascii="Arial" w:hAnsi="Arial" w:cs="Arial"/>
          <w:sz w:val="22"/>
          <w:szCs w:val="22"/>
        </w:rPr>
        <w:t xml:space="preserve">: </w:t>
      </w:r>
      <w:r w:rsidR="00B0202D">
        <w:rPr>
          <w:rFonts w:ascii="Arial" w:hAnsi="Arial" w:cs="Arial"/>
          <w:sz w:val="22"/>
          <w:szCs w:val="22"/>
        </w:rPr>
        <w:t>El Síndico Municipal pone a la alta consideración de los Ediles se apruebe la erogación por la cantidad de $23,000.00 (Veintitrés Mil Pesos 00/100 M.N.) a favor del C. Oscar Justino Contreras Pérez, necesarios para el pago de luz eléctrica del pozo ubicado en Localidad de San Luciano.--------------------------------------------------------------</w:t>
      </w: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0B70BB">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B70BB" w:rsidRDefault="000B70BB"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B0202D" w:rsidRDefault="00B0202D" w:rsidP="00AD6988">
      <w:pPr>
        <w:pStyle w:val="Textoindependiente"/>
        <w:jc w:val="both"/>
        <w:rPr>
          <w:rFonts w:ascii="Arial" w:hAnsi="Arial" w:cs="Arial"/>
          <w:b/>
          <w:sz w:val="22"/>
          <w:szCs w:val="22"/>
        </w:rPr>
      </w:pPr>
    </w:p>
    <w:p w:rsidR="00AD6988" w:rsidRDefault="00AD6988" w:rsidP="00AD6988">
      <w:pPr>
        <w:pStyle w:val="Textoindependiente"/>
        <w:jc w:val="both"/>
        <w:rPr>
          <w:rFonts w:ascii="Arial" w:hAnsi="Arial" w:cs="Arial"/>
          <w:b/>
          <w:sz w:val="22"/>
          <w:szCs w:val="22"/>
        </w:rPr>
      </w:pPr>
      <w:r>
        <w:rPr>
          <w:rFonts w:ascii="Arial" w:hAnsi="Arial" w:cs="Arial"/>
          <w:b/>
          <w:sz w:val="22"/>
          <w:szCs w:val="22"/>
        </w:rPr>
        <w:t xml:space="preserve">COMENTARIO DE LOS EDILES RESPECTO </w:t>
      </w:r>
      <w:r w:rsidR="00B0202D">
        <w:rPr>
          <w:rFonts w:ascii="Arial" w:hAnsi="Arial" w:cs="Arial"/>
          <w:b/>
          <w:sz w:val="22"/>
          <w:szCs w:val="22"/>
        </w:rPr>
        <w:t xml:space="preserve">AL PUNTO NOVENO </w:t>
      </w:r>
      <w:r>
        <w:rPr>
          <w:rFonts w:ascii="Arial" w:hAnsi="Arial" w:cs="Arial"/>
          <w:b/>
          <w:sz w:val="22"/>
          <w:szCs w:val="22"/>
        </w:rPr>
        <w:t>DURANTE LA SESION.</w:t>
      </w:r>
    </w:p>
    <w:p w:rsidR="00B0202D" w:rsidRDefault="00B0202D" w:rsidP="00AD6988">
      <w:pPr>
        <w:pStyle w:val="Textoindependiente"/>
        <w:jc w:val="both"/>
        <w:rPr>
          <w:rFonts w:ascii="Arial" w:hAnsi="Arial" w:cs="Arial"/>
          <w:b/>
          <w:sz w:val="22"/>
          <w:szCs w:val="22"/>
        </w:rPr>
      </w:pPr>
    </w:p>
    <w:p w:rsidR="00B0202D" w:rsidRDefault="00B0202D" w:rsidP="00B0202D">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B0202D" w:rsidRPr="00B0202D" w:rsidRDefault="00B0202D" w:rsidP="00B0202D">
      <w:pPr>
        <w:pStyle w:val="NormalWeb"/>
        <w:spacing w:before="0" w:beforeAutospacing="0" w:after="0" w:afterAutospacing="0" w:line="360" w:lineRule="auto"/>
        <w:jc w:val="both"/>
        <w:rPr>
          <w:rFonts w:ascii="Arial" w:hAnsi="Arial" w:cs="Arial"/>
          <w:i/>
          <w:color w:val="000000"/>
          <w:sz w:val="22"/>
          <w:szCs w:val="22"/>
          <w:lang w:eastAsia="es-MX"/>
        </w:rPr>
      </w:pPr>
      <w:r>
        <w:rPr>
          <w:rFonts w:ascii="Arial" w:hAnsi="Arial" w:cs="Arial"/>
          <w:i/>
          <w:color w:val="000000"/>
          <w:sz w:val="22"/>
          <w:szCs w:val="22"/>
        </w:rPr>
        <w:t>“</w:t>
      </w:r>
      <w:r w:rsidRPr="00B0202D">
        <w:rPr>
          <w:rFonts w:ascii="Arial" w:hAnsi="Arial" w:cs="Arial"/>
          <w:i/>
          <w:color w:val="000000"/>
          <w:sz w:val="22"/>
          <w:szCs w:val="22"/>
        </w:rPr>
        <w:t xml:space="preserve">se nos solicita compañeros ahorita se los voy a mandar por medio digital el productor que nos está ayudando a pasarnos agua en San Luciano tuvo un incremento en su recibo de la Comisión  Federal de Electricidad que estaban llegando históricamente son aproximadamente 9800 pesos como se empezó a utilizar mucho el pozo y en nuestro legado conectándolo por la necesidad nos pasamos de los kilowatts que puedes usar y de los que están subsidiados porque tienen el subsidio por ser un tema agrícola entonces al pasar desbloquear el subsidio en </w:t>
      </w:r>
      <w:proofErr w:type="spellStart"/>
      <w:r w:rsidRPr="00B0202D">
        <w:rPr>
          <w:rFonts w:ascii="Arial" w:hAnsi="Arial" w:cs="Arial"/>
          <w:i/>
          <w:color w:val="000000"/>
          <w:sz w:val="22"/>
          <w:szCs w:val="22"/>
        </w:rPr>
        <w:t>Whats</w:t>
      </w:r>
      <w:proofErr w:type="spellEnd"/>
      <w:r w:rsidRPr="00B0202D">
        <w:rPr>
          <w:rFonts w:ascii="Arial" w:hAnsi="Arial" w:cs="Arial"/>
          <w:i/>
          <w:color w:val="000000"/>
          <w:sz w:val="22"/>
          <w:szCs w:val="22"/>
        </w:rPr>
        <w:t xml:space="preserve"> e igual se lo empezaron a cobrar normal y se hizo una cuenta de 33,234 mi intención es nosotros ponerle 22,000 fue el acuerdo para que él haga su pago y que siga pagando su histórico y la tarea siguiente es ir a hacer las gestiones con comisión para que nos den más kilowatts subsidiado y esperar que nos puedan ayudar para que ya no se les vaya a incrementar pero como hubo mucha demanda de agua potable se le incremento perdón son 23 si pueden checar en su grupo de plenos de 9000 se incrementó este bimestre me parece a 33,234 Va a ser adquirir un poquito más de kilowatts para ya meterlos pasando y así es porque pues y sería solicitarles someter a votación para pagar y que no nos cort</w:t>
      </w:r>
      <w:r>
        <w:rPr>
          <w:rFonts w:ascii="Arial" w:hAnsi="Arial" w:cs="Arial"/>
          <w:i/>
          <w:color w:val="000000"/>
          <w:sz w:val="22"/>
          <w:szCs w:val="22"/>
        </w:rPr>
        <w:t>en el servicio de agua y de Luz”</w:t>
      </w:r>
    </w:p>
    <w:p w:rsidR="000B70BB" w:rsidRDefault="000B70BB" w:rsidP="00AD6988">
      <w:pPr>
        <w:pStyle w:val="Textoindependiente"/>
        <w:jc w:val="both"/>
        <w:rPr>
          <w:rFonts w:ascii="Arial" w:hAnsi="Arial" w:cs="Arial"/>
          <w:b/>
          <w:sz w:val="22"/>
          <w:szCs w:val="22"/>
        </w:rPr>
      </w:pPr>
    </w:p>
    <w:p w:rsidR="00B0202D" w:rsidRDefault="00AD6988" w:rsidP="00B0202D">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PUNTO</w:t>
      </w:r>
      <w:r w:rsidRPr="00D86211">
        <w:rPr>
          <w:rFonts w:ascii="Arial" w:hAnsi="Arial" w:cs="Arial"/>
          <w:sz w:val="22"/>
          <w:szCs w:val="22"/>
        </w:rPr>
        <w:t xml:space="preserve">: </w:t>
      </w:r>
      <w:r w:rsidR="00B0202D">
        <w:rPr>
          <w:rFonts w:ascii="Arial" w:hAnsi="Arial" w:cs="Arial"/>
          <w:sz w:val="22"/>
          <w:szCs w:val="22"/>
        </w:rPr>
        <w:t>El Presidente Municipal pone a la alta consideración de los Ediles se apruebe pagar el impuesto predial de la cuenta U007937, a nombre de Ciudad de los Niños, A.C., ubicada en la calle Guadalupe S/N, en la localidad de Chantepec, Municipio de Jocotepec que asciende a la cantidad de $22,431.89 (Veintidós Mil Cuatrocientos Treinta y Un Pesos 89/100 M.N.), así como el pago del servicio de agua potable de la cuenta: 00010416 que asciende a la cantidad de $3,463.54 (Tres Mil Cuatrocientos Sesenta y Tres Pesos 54/100 M.N.), toda vez que dicha finca estuvo en comodato con el Municipio de Jocotepec, mismo que fue firmado el 01 de abril del año 2021, con la finalidad de establecer una casa de Cultura y Asistencia Social al servicio principalmente de niñas, niños y adolescentes del Municipio de Jocotepec.-----------------------------------------------------------------</w:t>
      </w: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1760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0B70BB" w:rsidRDefault="00B0202D" w:rsidP="00582AF7">
      <w:pPr>
        <w:spacing w:line="360" w:lineRule="auto"/>
        <w:jc w:val="both"/>
        <w:rPr>
          <w:rFonts w:ascii="Arial" w:hAnsi="Arial" w:cs="Arial"/>
          <w:b/>
          <w:sz w:val="22"/>
          <w:szCs w:val="22"/>
        </w:rPr>
      </w:pPr>
      <w:r>
        <w:rPr>
          <w:rFonts w:ascii="Arial" w:hAnsi="Arial" w:cs="Arial"/>
          <w:b/>
          <w:sz w:val="22"/>
          <w:szCs w:val="22"/>
        </w:rPr>
        <w:t>COMENTARIO DE LOS EDILES RESPECTO AL PUNTO DECIMO DURANTE LA SESION.</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7309DA" w:rsidRPr="00A155B7" w:rsidRDefault="007309DA" w:rsidP="00A155B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B0202D" w:rsidRPr="007309DA">
        <w:rPr>
          <w:rFonts w:ascii="Arial" w:hAnsi="Arial" w:cs="Arial"/>
          <w:i/>
          <w:color w:val="000000"/>
          <w:sz w:val="22"/>
          <w:szCs w:val="22"/>
        </w:rPr>
        <w:t xml:space="preserve">bien aquí es desde que los entregaron a nosotros ese esas instalaciones que están en el chante pues ellos nos dicen lo menos que pueden hacer es que nos paguen el predial y el agua legalmente yo no puedo eximir del pago de un crédito fiscal absolutamente a nadie si no hay un decreto del Congreso de estado como no puedo eximir de ello entonces qué hacemos bueno que el pleno autorice el pago de esos dos cargos de predial y  agua que todo va a quedar en las arcas del municipio pero tengo que tener la autorización para el pago eso es hasta este año y por cierto de ese inmueble ya lo entregamos hoy a la asociación ciudad de los niños y que a su vez también fue ciudadanos reunidos del padre Cuéllar ya que cuando nos lo prestaron para formación de las niñas niños adolescentes el compromiso del General director en esa entonces y el actual fue mientras usted es el presidente lo que quiera y ahí está cuando usted vaya a entregar nos lo regresa ya sabremos nosotros si se lo si se lo si se lo préstamos o no a quien continúe pero le tuvimos que acelerar la entrega porque se empezó a dar mucho saqueo y dar coraje la verdad que  en esa casa se estaban realizando muchísimos talleres y después se fue complicando por los saqueros que estaban haciendo y  cosas que  mucha gente de ahí sola pues y luego ya empezaron hasta decir que esa casa que ya era de la mamá de José Miguel como todas las propiedades según los tóxicos frustrados, traumados que hay pero bueno la situación en esto es de que hoy se entregó también y a la hora de entregar me pidieron entrégame lo limpio de deudas entonces por esa razón le pido al pleno se autorice realizar la evaluación </w:t>
      </w:r>
      <w:r w:rsidR="00B0202D" w:rsidRPr="007309DA">
        <w:rPr>
          <w:rFonts w:ascii="Arial" w:hAnsi="Arial" w:cs="Arial"/>
          <w:i/>
          <w:color w:val="000000"/>
          <w:sz w:val="22"/>
          <w:szCs w:val="22"/>
        </w:rPr>
        <w:lastRenderedPageBreak/>
        <w:t>por esos dos conceptos en las cantidades antes mencionadas por el secretario general le pido en v</w:t>
      </w:r>
      <w:r>
        <w:rPr>
          <w:rFonts w:ascii="Arial" w:hAnsi="Arial" w:cs="Arial"/>
          <w:i/>
          <w:color w:val="000000"/>
          <w:sz w:val="22"/>
          <w:szCs w:val="22"/>
        </w:rPr>
        <w:t>otación económica si se aprueba”</w:t>
      </w:r>
    </w:p>
    <w:p w:rsidR="007309DA" w:rsidRDefault="00582AF7" w:rsidP="007309DA">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PRIMER </w:t>
      </w:r>
      <w:r w:rsidRPr="00D86211">
        <w:rPr>
          <w:rFonts w:ascii="Arial" w:hAnsi="Arial" w:cs="Arial"/>
          <w:b/>
          <w:sz w:val="22"/>
          <w:szCs w:val="22"/>
        </w:rPr>
        <w:t>PUNTO</w:t>
      </w:r>
      <w:r w:rsidRPr="00D86211">
        <w:rPr>
          <w:rFonts w:ascii="Arial" w:hAnsi="Arial" w:cs="Arial"/>
          <w:sz w:val="22"/>
          <w:szCs w:val="22"/>
        </w:rPr>
        <w:t xml:space="preserve">: </w:t>
      </w:r>
      <w:r w:rsidR="007309DA">
        <w:rPr>
          <w:rFonts w:ascii="Arial" w:hAnsi="Arial" w:cs="Arial"/>
          <w:sz w:val="22"/>
          <w:szCs w:val="22"/>
        </w:rPr>
        <w:t>Asuntos Generales.---------------------------------------------------------</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7309DA">
        <w:rPr>
          <w:rFonts w:ascii="Arial" w:hAnsi="Arial" w:cs="Arial"/>
          <w:b/>
          <w:i/>
          <w:color w:val="000000"/>
          <w:sz w:val="22"/>
          <w:szCs w:val="22"/>
        </w:rPr>
        <w:t>PRIMER PUNTO.-</w:t>
      </w:r>
      <w:r>
        <w:rPr>
          <w:rFonts w:ascii="Arial" w:hAnsi="Arial" w:cs="Arial"/>
          <w:i/>
          <w:color w:val="000000"/>
          <w:sz w:val="22"/>
          <w:szCs w:val="22"/>
        </w:rPr>
        <w:t xml:space="preserve"> </w:t>
      </w: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lang w:eastAsia="es-MX"/>
        </w:rPr>
      </w:pPr>
      <w:r>
        <w:rPr>
          <w:rFonts w:ascii="Arial" w:hAnsi="Arial" w:cs="Arial"/>
          <w:i/>
          <w:color w:val="000000"/>
          <w:sz w:val="22"/>
          <w:szCs w:val="22"/>
        </w:rPr>
        <w:t>“</w:t>
      </w:r>
      <w:r w:rsidRPr="007309DA">
        <w:rPr>
          <w:rFonts w:ascii="Arial" w:hAnsi="Arial" w:cs="Arial"/>
          <w:i/>
          <w:color w:val="000000"/>
          <w:sz w:val="22"/>
          <w:szCs w:val="22"/>
        </w:rPr>
        <w:t>más que nada preguntas por parte de ciudadanos que no les he podido responder es lo que se está haciendo la obra que autorizamos en  la planta tratadora afuera en la calle Paseo del estudiante habíamos quedado que iba a quedar al centro en el camellón que no iba a obstruir las vialidades y se había quedado que pues que iba a estar lo menos visible o punto posible no pues está a la vista de todos no es como habíamos quedado se está haciendo ahí en la pura esquina la pura vialidad me preguntan qué pues qué sucede muy feo que se vea muy mal que pues que es el único atractivo turístico que tenemos que pues cómo es posible que se estén hac</w:t>
      </w:r>
      <w:r>
        <w:rPr>
          <w:rFonts w:ascii="Arial" w:hAnsi="Arial" w:cs="Arial"/>
          <w:i/>
          <w:color w:val="000000"/>
          <w:sz w:val="22"/>
          <w:szCs w:val="22"/>
        </w:rPr>
        <w:t>iendo este tipo de trabajos ahí”</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si quieres este bueno el punto que esta mencionando solicitar a la dirección de obras públicas pida un informe a CEAS la razón por la cual en ese punto se está realizando y no se está cumpliendo como habíamos mencionado que se intentaría no afectarle nada a la vía pública aquí sin saber yo digo no puedo justificar este tipo de obras cuando son de mucha necesidad y tienen su justificación técnicas esa zona es Zona Federal este pues menos nos podemos meter pero sí nos hacen caso y sí tenemos que cuidar nosotros que sean en menor daño para la población con gusto que lo pidan y por escrito que nos lo entreguen para podernos nosotros este in</w:t>
      </w:r>
      <w:r>
        <w:rPr>
          <w:rFonts w:ascii="Arial" w:hAnsi="Arial" w:cs="Arial"/>
          <w:i/>
          <w:color w:val="000000"/>
          <w:sz w:val="22"/>
          <w:szCs w:val="22"/>
        </w:rPr>
        <w:t>formar a la población por favor”</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este se convocó la entrega el uniforme es el próximo domingo los famosos uniformes de que les tanto les pregunté este cómo va a ser la entrega que requisitos debe tener un equipo para recibir un uniforme</w:t>
      </w:r>
      <w:r>
        <w:rPr>
          <w:rFonts w:ascii="Arial" w:hAnsi="Arial" w:cs="Arial"/>
          <w:i/>
          <w:color w:val="000000"/>
          <w:sz w:val="22"/>
          <w:szCs w:val="22"/>
        </w:rPr>
        <w:t>”</w:t>
      </w:r>
      <w:r w:rsidRPr="007309DA">
        <w:rPr>
          <w:rFonts w:ascii="Arial" w:hAnsi="Arial" w:cs="Arial"/>
          <w:i/>
          <w:color w:val="000000"/>
          <w:sz w:val="22"/>
          <w:szCs w:val="22"/>
        </w:rPr>
        <w:t xml:space="preserve"> </w:t>
      </w:r>
    </w:p>
    <w:p w:rsidR="006418CE" w:rsidRDefault="006418CE" w:rsidP="006418CE">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309DA" w:rsidRPr="007309DA" w:rsidRDefault="006418CE"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309DA" w:rsidRPr="007309DA">
        <w:rPr>
          <w:rFonts w:ascii="Arial" w:hAnsi="Arial" w:cs="Arial"/>
          <w:i/>
          <w:color w:val="000000"/>
          <w:sz w:val="22"/>
          <w:szCs w:val="22"/>
        </w:rPr>
        <w:t xml:space="preserve">la dinámica todos los equipos que estén dados de alta en alguna liga infantil intersemanal, veteranos y que sí están participando están dentro del padrón que levantó el equipo de la dirección de deporte ya habían llevado un proceso de solicitud y se mandaron hacer para todos los equipos entonces todos los equipos que sí participan oficialmente en una liga son los que se apuntaron en el padrón y a todos se les va a dotar por primera vez en todo el municipio de uniformes para que puedan pues llevar a cabo los partidos pero la dinámica fue esa que creo que tiene desde el 2023 pasaron a los fondos presupuestos en cada equipo encargado mandaba creo que el color tallas y todo y se apuntaron en la dirección y lo hacían en las reuniones que habían en cada liga pero hasta el momento si hay algún equipo que haya quedado fuera que hagan la  petición a la dirección de deporte y en su caso se están participando en una liga oficial para que busquen la manera de  también si se quedó por ahí viene de cualquier manera si se presentan y comprueban que están dentro de una liga y están teniendo actividad y no habían sido tomados en cuenta  hay manera de si quedan uniforme sí pero yo creo que como se mandaron hacer todo de acuerdo a las clasificaciones en la solicitud que sí lleven </w:t>
      </w:r>
      <w:r>
        <w:rPr>
          <w:rFonts w:ascii="Arial" w:hAnsi="Arial" w:cs="Arial"/>
          <w:i/>
          <w:color w:val="000000"/>
          <w:sz w:val="22"/>
          <w:szCs w:val="22"/>
        </w:rPr>
        <w:t>ellos ya no sé cuántos Integra”</w:t>
      </w:r>
    </w:p>
    <w:p w:rsidR="00A155B7" w:rsidRDefault="00A155B7" w:rsidP="006418CE">
      <w:pPr>
        <w:pStyle w:val="NormalWeb"/>
        <w:spacing w:before="0" w:beforeAutospacing="0" w:after="0" w:afterAutospacing="0" w:line="360" w:lineRule="auto"/>
        <w:jc w:val="both"/>
        <w:rPr>
          <w:rFonts w:ascii="Arial" w:hAnsi="Arial" w:cs="Arial"/>
          <w:b/>
          <w:i/>
          <w:color w:val="000000"/>
          <w:sz w:val="22"/>
          <w:szCs w:val="22"/>
        </w:rPr>
      </w:pPr>
    </w:p>
    <w:p w:rsidR="00A155B7" w:rsidRDefault="00A155B7" w:rsidP="006418CE">
      <w:pPr>
        <w:pStyle w:val="NormalWeb"/>
        <w:spacing w:before="0" w:beforeAutospacing="0" w:after="0" w:afterAutospacing="0" w:line="360" w:lineRule="auto"/>
        <w:jc w:val="both"/>
        <w:rPr>
          <w:rFonts w:ascii="Arial" w:hAnsi="Arial" w:cs="Arial"/>
          <w:b/>
          <w:i/>
          <w:color w:val="000000"/>
          <w:sz w:val="22"/>
          <w:szCs w:val="22"/>
        </w:rPr>
      </w:pPr>
    </w:p>
    <w:p w:rsidR="006418CE" w:rsidRDefault="006418CE" w:rsidP="006418CE">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lastRenderedPageBreak/>
        <w:t>El Presidente Lic. José Miguel Gómez López</w:t>
      </w:r>
      <w:r>
        <w:rPr>
          <w:rFonts w:ascii="Arial" w:hAnsi="Arial" w:cs="Arial"/>
          <w:i/>
          <w:color w:val="000000"/>
          <w:sz w:val="22"/>
          <w:szCs w:val="22"/>
        </w:rPr>
        <w:t xml:space="preserve"> hace uso de la voz:</w:t>
      </w:r>
    </w:p>
    <w:p w:rsidR="007309DA" w:rsidRPr="007309DA" w:rsidRDefault="006418CE"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309DA" w:rsidRPr="007309DA">
        <w:rPr>
          <w:rFonts w:ascii="Arial" w:hAnsi="Arial" w:cs="Arial"/>
          <w:i/>
          <w:color w:val="000000"/>
          <w:sz w:val="22"/>
          <w:szCs w:val="22"/>
        </w:rPr>
        <w:t xml:space="preserve">la vez pasada tuvimos un problema de que había equipos que tenían en distintas categorías equipo recibieron tres uniformes un solo equipo pero nos dimos y quedaron muchos otros sin uniforme hoy tratamos de tener cuidado fueron 90 uniformes si no estoy mal pero qué sucede cuando saben que va a haber esto empiezan a organizarse un montón de muchachos que qué bueno no pero se empiezan a organizar y luego no me dieron ninguno está registrado hay equipos que están jugando ahorita y no están en la liga este que pero ni siquiera estás registrado en el gobierno municipal eso quiero ser claro aquellos que no están oficializados pues no van a tener porque no tenemos los registros y corremos el riesgo de que muchos grupos o equipos se organicen a finales y nos pongan complicadas las cosas no porque ya pasó yo recuerdo estuve en la plaza entregando uniformes este y se me acercaron unos bien enardecidos y con justa razón me decían mira les dices al equipo fulano les acabas de dar dos uniformes porque estaban en dos categorías o no sé cómo esta y a nosotros no nos diste pues yo en ese momento lo vi justo lo que él me dijo no y le llamé la atención al director pero ya el director me dice es que pregúntale cuándo se reunieron hace 15 días hicieron el equipo no existen o sea hay de las dos lados no hubo el que tubo de más ahora le pedí yo al director que tuviera mucho cuidado que tratáramos de no cometer ese error de darles doble y que no se nos queda ningún equipo de los que están formalizados sin uniforme si hay que vayan con la </w:t>
      </w:r>
      <w:r w:rsidRPr="007309DA">
        <w:rPr>
          <w:rFonts w:ascii="Arial" w:hAnsi="Arial" w:cs="Arial"/>
          <w:i/>
          <w:color w:val="000000"/>
          <w:sz w:val="22"/>
          <w:szCs w:val="22"/>
        </w:rPr>
        <w:t>dirección</w:t>
      </w:r>
      <w:r w:rsidR="007309DA" w:rsidRPr="007309DA">
        <w:rPr>
          <w:rFonts w:ascii="Arial" w:hAnsi="Arial" w:cs="Arial"/>
          <w:i/>
          <w:color w:val="000000"/>
          <w:sz w:val="22"/>
          <w:szCs w:val="22"/>
        </w:rPr>
        <w:t xml:space="preserve"> y que revisen que estén para que no vaya a </w:t>
      </w:r>
      <w:r>
        <w:rPr>
          <w:rFonts w:ascii="Arial" w:hAnsi="Arial" w:cs="Arial"/>
          <w:i/>
          <w:color w:val="000000"/>
          <w:sz w:val="22"/>
          <w:szCs w:val="22"/>
        </w:rPr>
        <w:t>dar sorpresas de que van y nada”</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 xml:space="preserve">Yo creo que un punto muy importante como para poder comprobar que están son las credenciales como a mí y qué llevamos pues llévense a las credenciales cabrón pues es que con eso puedes comprobar no cualquier liga maneja las credenciales aquí hay una pregunta muy importante hay una escuelita de fútbol en el Chante de una familia que agarró esa escuelita tiene tres categorías este la mini, la micro y la infantil creo y luego aparte un equipo de femenil o sea que hay hasta niñas este tienen un cobro ahí de recuperación por cuestiones de comprar material balones conos y todo lo que necesitan ellos pues son 90 niños a mí me tocó ir cuando empezó la escuelita y he ido últimamente y tienen este una pues una maduración los niños en tema deportivo muy bonita mucha disciplina aparte de practicar deporte el director técnico les exige buenas calificaciones en la escuela les exige cartas de buena conducta o sea ahí no juega el niño que es el mejor para conducir el balón para el Balón sino que juegan los niños que presentan sobre todo responsabilidad que van a los entrenamientos que no fallan que tienen calificaciones quiere decir que están haciendo sus trabajos tareas este buen comportamiento en conducta entonces ha ido evolucionando y yo he visto muy muy buen nivel este de aprendizaje con esos niños pero este aquí lo que él pero es de que juegan en la Liga de </w:t>
      </w:r>
      <w:proofErr w:type="spellStart"/>
      <w:r w:rsidRPr="007309DA">
        <w:rPr>
          <w:rFonts w:ascii="Arial" w:hAnsi="Arial" w:cs="Arial"/>
          <w:i/>
          <w:color w:val="000000"/>
          <w:sz w:val="22"/>
          <w:szCs w:val="22"/>
        </w:rPr>
        <w:t>Ajijic</w:t>
      </w:r>
      <w:proofErr w:type="spellEnd"/>
      <w:r w:rsidRPr="007309DA">
        <w:rPr>
          <w:rFonts w:ascii="Arial" w:hAnsi="Arial" w:cs="Arial"/>
          <w:i/>
          <w:color w:val="000000"/>
          <w:sz w:val="22"/>
          <w:szCs w:val="22"/>
        </w:rPr>
        <w:t xml:space="preserve"> pero son puros niños de San Juan </w:t>
      </w:r>
      <w:proofErr w:type="spellStart"/>
      <w:r w:rsidRPr="007309DA">
        <w:rPr>
          <w:rFonts w:ascii="Arial" w:hAnsi="Arial" w:cs="Arial"/>
          <w:i/>
          <w:color w:val="000000"/>
          <w:sz w:val="22"/>
          <w:szCs w:val="22"/>
        </w:rPr>
        <w:t>Cosala</w:t>
      </w:r>
      <w:proofErr w:type="spellEnd"/>
      <w:r w:rsidRPr="007309DA">
        <w:rPr>
          <w:rFonts w:ascii="Arial" w:hAnsi="Arial" w:cs="Arial"/>
          <w:i/>
          <w:color w:val="000000"/>
          <w:sz w:val="22"/>
          <w:szCs w:val="22"/>
        </w:rPr>
        <w:t xml:space="preserve">  todos son de San Juan </w:t>
      </w:r>
      <w:proofErr w:type="spellStart"/>
      <w:r w:rsidRPr="007309DA">
        <w:rPr>
          <w:rFonts w:ascii="Arial" w:hAnsi="Arial" w:cs="Arial"/>
          <w:i/>
          <w:color w:val="000000"/>
          <w:sz w:val="22"/>
          <w:szCs w:val="22"/>
        </w:rPr>
        <w:t>cosala</w:t>
      </w:r>
      <w:proofErr w:type="spellEnd"/>
      <w:r w:rsidRPr="007309DA">
        <w:rPr>
          <w:rFonts w:ascii="Arial" w:hAnsi="Arial" w:cs="Arial"/>
          <w:i/>
          <w:color w:val="000000"/>
          <w:sz w:val="22"/>
          <w:szCs w:val="22"/>
        </w:rPr>
        <w:t xml:space="preserve"> incluso hay una persona de aquí de Jocotepec que lleva a entrenar allá porque le gustó el nivel que están agarrando los niños </w:t>
      </w:r>
      <w:r>
        <w:rPr>
          <w:rFonts w:ascii="Arial" w:hAnsi="Arial" w:cs="Arial"/>
          <w:i/>
          <w:color w:val="000000"/>
          <w:sz w:val="22"/>
          <w:szCs w:val="22"/>
        </w:rPr>
        <w:t>como ellos qué pudiéramos hacer”</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ellos como otros más que te doy otro ejemplo de otros más grandecitos no tuvieron eco aquí</w:t>
      </w:r>
      <w:r>
        <w:rPr>
          <w:rFonts w:ascii="Arial" w:hAnsi="Arial" w:cs="Arial"/>
          <w:i/>
          <w:color w:val="000000"/>
          <w:sz w:val="22"/>
          <w:szCs w:val="22"/>
        </w:rPr>
        <w:t xml:space="preserve"> no por el gobierno sino con </w:t>
      </w:r>
      <w:r w:rsidRPr="007309DA">
        <w:rPr>
          <w:rFonts w:ascii="Arial" w:hAnsi="Arial" w:cs="Arial"/>
          <w:i/>
          <w:color w:val="000000"/>
          <w:sz w:val="22"/>
          <w:szCs w:val="22"/>
        </w:rPr>
        <w:t xml:space="preserve"> la formación de los grupos de partidos de equipos y ligas </w:t>
      </w:r>
      <w:r w:rsidRPr="007309DA">
        <w:rPr>
          <w:rFonts w:ascii="Arial" w:hAnsi="Arial" w:cs="Arial"/>
          <w:i/>
          <w:color w:val="000000"/>
          <w:sz w:val="22"/>
          <w:szCs w:val="22"/>
        </w:rPr>
        <w:lastRenderedPageBreak/>
        <w:t xml:space="preserve">y este esta persona de su dinero pone porque está su hijo pero hay como tres o cuatro que los está metiendo y ya fueron campeones es este cómo se llama Rubén Figueroa pero le ha metido por su muchacho pero también por los chavos no jalaba muchos muchachos y llegó conmigo y tiene su carácter Rubén para pedir las cosas muy peculiar pero lo hace con el corazón y es su carácter no y algo que yo he tratado hasta lo que he podido es ayudarlo a él como a muchos que se me acercan y me decía José miguel no están en la liga de Jocotepec pero son de Jocotepec los chavos son tres o son cuatro y los estuvo llevando acá para Tlajomulco y luego a </w:t>
      </w:r>
      <w:proofErr w:type="spellStart"/>
      <w:r w:rsidRPr="007309DA">
        <w:rPr>
          <w:rFonts w:ascii="Arial" w:hAnsi="Arial" w:cs="Arial"/>
          <w:i/>
          <w:color w:val="000000"/>
          <w:sz w:val="22"/>
          <w:szCs w:val="22"/>
        </w:rPr>
        <w:t>Ixtlahuacán</w:t>
      </w:r>
      <w:proofErr w:type="spellEnd"/>
      <w:r w:rsidRPr="007309DA">
        <w:rPr>
          <w:rFonts w:ascii="Arial" w:hAnsi="Arial" w:cs="Arial"/>
          <w:i/>
          <w:color w:val="000000"/>
          <w:sz w:val="22"/>
          <w:szCs w:val="22"/>
        </w:rPr>
        <w:t xml:space="preserve"> y los chavos le dan un nivel muy alto este seguido me manda los videos de que ganan los primeros lugares de goleo entonces yo lo que hago trato de ayudarles con </w:t>
      </w:r>
      <w:proofErr w:type="spellStart"/>
      <w:r w:rsidRPr="007309DA">
        <w:rPr>
          <w:rFonts w:ascii="Arial" w:hAnsi="Arial" w:cs="Arial"/>
          <w:i/>
          <w:color w:val="000000"/>
          <w:sz w:val="22"/>
          <w:szCs w:val="22"/>
        </w:rPr>
        <w:t>vehiculo</w:t>
      </w:r>
      <w:proofErr w:type="spellEnd"/>
      <w:r w:rsidRPr="007309DA">
        <w:rPr>
          <w:rFonts w:ascii="Arial" w:hAnsi="Arial" w:cs="Arial"/>
          <w:i/>
          <w:color w:val="000000"/>
          <w:sz w:val="22"/>
          <w:szCs w:val="22"/>
        </w:rPr>
        <w:t xml:space="preserve"> o sea todo lo que este a  mi alcance de estamos apoyando con el simple hecho ser gente de Jocotepec yo lo que te sugiero es que se acerquen este ellos para ver de qué forma les ayudamos de que los ayudamos los ayudamos en todo han venido de ciclismo de frontenis de fútbol de béisbol entonces tratamos todo lo que está a nuestro alcance facilitar lo que yo quiero es de que se genere un ambiente sano de deporte porque eso ayuda muchísimo en la formación de las generaciones mándamelo si yo con todo gusto los atiendo en esta ocasión desconozco si ellos entraron o no quiero suponer que no porque son es una liga de </w:t>
      </w:r>
      <w:proofErr w:type="spellStart"/>
      <w:r w:rsidRPr="007309DA">
        <w:rPr>
          <w:rFonts w:ascii="Arial" w:hAnsi="Arial" w:cs="Arial"/>
          <w:i/>
          <w:color w:val="000000"/>
          <w:sz w:val="22"/>
          <w:szCs w:val="22"/>
        </w:rPr>
        <w:t>Ajijic</w:t>
      </w:r>
      <w:proofErr w:type="spellEnd"/>
      <w:r w:rsidRPr="007309DA">
        <w:rPr>
          <w:rFonts w:ascii="Arial" w:hAnsi="Arial" w:cs="Arial"/>
          <w:i/>
          <w:color w:val="000000"/>
          <w:sz w:val="22"/>
          <w:szCs w:val="22"/>
        </w:rPr>
        <w:t xml:space="preserve"> pero vemos de qué manera les ayudamos</w:t>
      </w:r>
      <w:r>
        <w:rPr>
          <w:rFonts w:ascii="Arial" w:hAnsi="Arial" w:cs="Arial"/>
          <w:i/>
          <w:color w:val="000000"/>
          <w:sz w:val="22"/>
          <w:szCs w:val="22"/>
        </w:rPr>
        <w:t>”</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De hecho cabe mencionar pues que cuando juegan de local residen ahí en San Juan cósala no entonces o sea hasta ese antecedente las credenciales y todo de los de los niños y todo este le voy a decir que trate de no fallar a la convocatoria y ya este para que cualquier información a</w:t>
      </w:r>
      <w:r>
        <w:rPr>
          <w:rFonts w:ascii="Arial" w:hAnsi="Arial" w:cs="Arial"/>
          <w:i/>
          <w:color w:val="000000"/>
          <w:sz w:val="22"/>
          <w:szCs w:val="22"/>
        </w:rPr>
        <w:t>l respecto pues que ya lo tenga”</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proofErr w:type="spellStart"/>
      <w:r w:rsidRPr="007309DA">
        <w:rPr>
          <w:rFonts w:ascii="Arial" w:hAnsi="Arial" w:cs="Arial"/>
          <w:i/>
          <w:color w:val="000000"/>
          <w:sz w:val="22"/>
          <w:szCs w:val="22"/>
        </w:rPr>
        <w:t>o</w:t>
      </w:r>
      <w:proofErr w:type="spellEnd"/>
      <w:r w:rsidRPr="007309DA">
        <w:rPr>
          <w:rFonts w:ascii="Arial" w:hAnsi="Arial" w:cs="Arial"/>
          <w:i/>
          <w:color w:val="000000"/>
          <w:sz w:val="22"/>
          <w:szCs w:val="22"/>
        </w:rPr>
        <w:t xml:space="preserve"> que se acerque con carlín va a estar él este es un hecho como mi representante en el evento que se acerque</w:t>
      </w:r>
      <w:r>
        <w:rPr>
          <w:rFonts w:ascii="Arial" w:hAnsi="Arial" w:cs="Arial"/>
          <w:i/>
          <w:color w:val="000000"/>
          <w:sz w:val="22"/>
          <w:szCs w:val="22"/>
        </w:rPr>
        <w:t>n con carlín para que les demos”</w:t>
      </w:r>
    </w:p>
    <w:p w:rsidR="006418CE" w:rsidRDefault="006418CE" w:rsidP="006418CE">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309DA" w:rsidRPr="007309DA" w:rsidRDefault="006418CE"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309DA" w:rsidRPr="007309DA">
        <w:rPr>
          <w:rFonts w:ascii="Arial" w:hAnsi="Arial" w:cs="Arial"/>
          <w:i/>
          <w:color w:val="000000"/>
          <w:sz w:val="22"/>
          <w:szCs w:val="22"/>
        </w:rPr>
        <w:t>es este  muchacho  rafita</w:t>
      </w:r>
      <w:r>
        <w:rPr>
          <w:rFonts w:ascii="Arial" w:hAnsi="Arial" w:cs="Arial"/>
          <w:i/>
          <w:color w:val="000000"/>
          <w:sz w:val="22"/>
          <w:szCs w:val="22"/>
        </w:rPr>
        <w:t>”</w:t>
      </w:r>
      <w:r w:rsidR="007309DA" w:rsidRPr="007309DA">
        <w:rPr>
          <w:rFonts w:ascii="Arial" w:hAnsi="Arial" w:cs="Arial"/>
          <w:i/>
          <w:color w:val="000000"/>
          <w:sz w:val="22"/>
          <w:szCs w:val="22"/>
        </w:rPr>
        <w:t xml:space="preserve"> </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si por alguna razón un equipo no puede ir</w:t>
      </w:r>
      <w:r>
        <w:rPr>
          <w:rFonts w:ascii="Arial" w:hAnsi="Arial" w:cs="Arial"/>
          <w:i/>
          <w:color w:val="000000"/>
          <w:sz w:val="22"/>
          <w:szCs w:val="22"/>
        </w:rPr>
        <w:t>”</w:t>
      </w:r>
    </w:p>
    <w:p w:rsidR="006418CE" w:rsidRDefault="006418CE" w:rsidP="006418CE">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309DA" w:rsidRPr="007309DA" w:rsidRDefault="006418CE"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309DA" w:rsidRPr="007309DA">
        <w:rPr>
          <w:rFonts w:ascii="Arial" w:hAnsi="Arial" w:cs="Arial"/>
          <w:i/>
          <w:color w:val="000000"/>
          <w:sz w:val="22"/>
          <w:szCs w:val="22"/>
        </w:rPr>
        <w:t xml:space="preserve">se les van a guardar este porque sí están todos contabilizados un  mes y nada  </w:t>
      </w:r>
      <w:r w:rsidRPr="007309DA">
        <w:rPr>
          <w:rFonts w:ascii="Arial" w:hAnsi="Arial" w:cs="Arial"/>
          <w:i/>
          <w:color w:val="000000"/>
          <w:sz w:val="22"/>
          <w:szCs w:val="22"/>
        </w:rPr>
        <w:t>más</w:t>
      </w:r>
      <w:r w:rsidR="007309DA" w:rsidRPr="007309DA">
        <w:rPr>
          <w:rFonts w:ascii="Arial" w:hAnsi="Arial" w:cs="Arial"/>
          <w:i/>
          <w:color w:val="000000"/>
          <w:sz w:val="22"/>
          <w:szCs w:val="22"/>
        </w:rPr>
        <w:t xml:space="preserve"> y si pasa un mes y nada pues ya se ve a quié</w:t>
      </w:r>
      <w:r>
        <w:rPr>
          <w:rFonts w:ascii="Arial" w:hAnsi="Arial" w:cs="Arial"/>
          <w:i/>
          <w:color w:val="000000"/>
          <w:sz w:val="22"/>
          <w:szCs w:val="22"/>
        </w:rPr>
        <w:t>n más se apoya”</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lo que sí les pedí yo es cuantos jugadores son en un equipo 16 elementos cuando no va ni uno hay que valorar porque si 14 elementos no tuvieron el gesto de ir a recoger uniforme señal que no les interesa que es mucho cuando no se paran cuando no se paran porque realmente a lo mejor es un equipo que trabajan ese día y justifican 15 días un mes se los aguantaron no pasa nada pero sino no se paran por flojos como dicen los uniformes de los equipos que no tuvieron el gesto de pararse Investiga la razón si no tiene una razón fundada reténselos y se lo damos a otro equipo porque va a haber siempre pasa que hay cinco o seis que surgen pues si hay oficiales hay uniformes Pues ahí está se los se los proporcionamos</w:t>
      </w:r>
      <w:r>
        <w:rPr>
          <w:rFonts w:ascii="Arial" w:hAnsi="Arial" w:cs="Arial"/>
          <w:i/>
          <w:color w:val="000000"/>
          <w:sz w:val="22"/>
          <w:szCs w:val="22"/>
        </w:rPr>
        <w:t>”</w:t>
      </w:r>
    </w:p>
    <w:p w:rsidR="00A155B7" w:rsidRDefault="00A155B7" w:rsidP="007309DA">
      <w:pPr>
        <w:pStyle w:val="NormalWeb"/>
        <w:spacing w:before="0" w:beforeAutospacing="0" w:after="0" w:afterAutospacing="0" w:line="360" w:lineRule="auto"/>
        <w:jc w:val="both"/>
        <w:rPr>
          <w:rFonts w:ascii="Arial" w:hAnsi="Arial" w:cs="Arial"/>
          <w:b/>
          <w:i/>
          <w:color w:val="000000"/>
          <w:sz w:val="22"/>
          <w:szCs w:val="22"/>
        </w:rPr>
      </w:pP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B0202D">
        <w:rPr>
          <w:rFonts w:ascii="Arial" w:hAnsi="Arial" w:cs="Arial"/>
          <w:b/>
          <w:i/>
          <w:color w:val="000000"/>
          <w:sz w:val="22"/>
          <w:szCs w:val="22"/>
        </w:rPr>
        <w:lastRenderedPageBreak/>
        <w:t>El Regidor Hugo David García Vargas</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este entonces algo que  me surgió una duda ya entonces tiene que ir todos los integrantes</w:t>
      </w:r>
      <w:r>
        <w:rPr>
          <w:rFonts w:ascii="Arial" w:hAnsi="Arial" w:cs="Arial"/>
          <w:i/>
          <w:color w:val="000000"/>
          <w:sz w:val="22"/>
          <w:szCs w:val="22"/>
        </w:rPr>
        <w:t>”</w:t>
      </w:r>
    </w:p>
    <w:p w:rsidR="006418CE" w:rsidRDefault="006418CE" w:rsidP="006418CE">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309DA" w:rsidRPr="007309DA" w:rsidRDefault="006418CE"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309DA" w:rsidRPr="007309DA">
        <w:rPr>
          <w:rFonts w:ascii="Arial" w:hAnsi="Arial" w:cs="Arial"/>
          <w:i/>
          <w:color w:val="000000"/>
          <w:sz w:val="22"/>
          <w:szCs w:val="22"/>
        </w:rPr>
        <w:t>no un representante</w:t>
      </w:r>
      <w:r>
        <w:rPr>
          <w:rFonts w:ascii="Arial" w:hAnsi="Arial" w:cs="Arial"/>
          <w:i/>
          <w:color w:val="000000"/>
          <w:sz w:val="22"/>
          <w:szCs w:val="22"/>
        </w:rPr>
        <w:t>”</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sino yo me refiero que hubo casos que ni u</w:t>
      </w:r>
      <w:r>
        <w:rPr>
          <w:rFonts w:ascii="Arial" w:hAnsi="Arial" w:cs="Arial"/>
          <w:i/>
          <w:color w:val="000000"/>
          <w:sz w:val="22"/>
          <w:szCs w:val="22"/>
        </w:rPr>
        <w:t>no fue aun así se los guardamos”</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7309DA">
        <w:rPr>
          <w:rFonts w:ascii="Arial" w:hAnsi="Arial" w:cs="Arial"/>
          <w:i/>
          <w:color w:val="000000"/>
          <w:sz w:val="22"/>
          <w:szCs w:val="22"/>
        </w:rPr>
        <w:t xml:space="preserve"> </w:t>
      </w: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7309DA" w:rsidRPr="006418CE"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este Domingo hace como 22 días aproximadamente venía de Chapala del municipio vecino y vi que las lámparas de la ciclovía ya estaban prendidas  bueno según yo vi que todas el día del lunes me hablaron que una un área del chante no pren</w:t>
      </w:r>
      <w:r>
        <w:rPr>
          <w:rFonts w:ascii="Arial" w:hAnsi="Arial" w:cs="Arial"/>
          <w:i/>
          <w:color w:val="000000"/>
          <w:sz w:val="22"/>
          <w:szCs w:val="22"/>
        </w:rPr>
        <w:t>den este y no le supe contestar”</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De hecho en el libramiento este hay tres lámparas que no estaban funcionando yo ya me como todas las lámparas de la ciclo vía como las del Libramiento son solares tienden a tener muchas fallas sí usar como que les tiene miedo al técnico cuando ya llegue el técnico a revisar préndeme a veces es cuestión porque están sucias y no están captando y hay otras que están mal pero cuando es un tramo y está bien definido posiblemente sea otro tema no este déjame lo checo si está presentando si está ahorita que están apagadas yo estoy presentándoles este a la SIOP e infraestructura de carretera las quejas que ya lo traigo así este molesto porque pues ya se imaginan la cantidad de que estoy mandando dice qué tipo de detalles si me lo precisan este y yo inmediatamente pido entrar en oficio que lo arregl</w:t>
      </w:r>
      <w:r>
        <w:rPr>
          <w:rFonts w:ascii="Arial" w:hAnsi="Arial" w:cs="Arial"/>
          <w:i/>
          <w:color w:val="000000"/>
          <w:sz w:val="22"/>
          <w:szCs w:val="22"/>
        </w:rPr>
        <w:t>en en el mantenimiento sale”</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7309DA">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que paso con la entrada de huejo</w:t>
      </w:r>
      <w:r>
        <w:rPr>
          <w:rFonts w:ascii="Arial" w:hAnsi="Arial" w:cs="Arial"/>
          <w:i/>
          <w:color w:val="000000"/>
          <w:sz w:val="22"/>
          <w:szCs w:val="22"/>
        </w:rPr>
        <w:t>”</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no del municipio el ingreso pues es municipal no y las puso el municipio cuando una lámpara está mal mandamos al personal del ayuntamiento igual las del ingreso de Zapotitlán solamente estas de la ciclovía el libramiento son del Estado porque son carreteras pero lo que está dentro de un municipio los ingresos eso ya le toca al municipio se arregló todo el ingreso solamente quedó la mitad El 50% quién ha alcanzado el 60% dónde se detuvieron donde tenían que hacer un puente porque pasa por ahí el arroyo fui yo hablar a la secretaria de infraestructura y  carrera para saber cuándo iban a culminar porque yo hasta donde conozco al gobernador nunca deja nada a medias pues fui a ver y me dijo nomás el director no hay no hay presupuesto para este año entonces fui a hablar con el gobernador y le comenté y me dijo déjame lo resuelto yo no voy a parar hasta que no me terminen completamente el ingreso pues cómo van a dejar a medias una obra y  pues sí queremos esperar que a que haga lo suyo este hay fechas en las que lo tienen que ejecutar va a haber una fecha de veda este por cuestiones electorales pero no va a parar hasta que no culmine este el ingreso porque se anunció fue el ingreso después sí aclaré que iban a ejecutar una parte pero este año íbamos a culminarlo entonces yo sigo con la presión hasta que se termine y pues obviamente es que terminen pues le van a meter el balizamiento ya lo van a arreglar bien y ahí es donde ya también vamos a entrar al arreglo de todas las lámp</w:t>
      </w:r>
      <w:r>
        <w:rPr>
          <w:rFonts w:ascii="Arial" w:hAnsi="Arial" w:cs="Arial"/>
          <w:i/>
          <w:color w:val="000000"/>
          <w:sz w:val="22"/>
          <w:szCs w:val="22"/>
        </w:rPr>
        <w:t>aras cómo presentas algo chueco”</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7309DA">
        <w:rPr>
          <w:rFonts w:ascii="Arial" w:hAnsi="Arial" w:cs="Arial"/>
          <w:b/>
          <w:i/>
          <w:color w:val="000000"/>
          <w:sz w:val="22"/>
          <w:szCs w:val="22"/>
        </w:rPr>
        <w:lastRenderedPageBreak/>
        <w:t>La Regidora Marisol Contreras Duran</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nada más para recordar que ahí en la José Santana ya volvieron a cortar  la banda de hecho ya callo un carro ahí</w:t>
      </w:r>
      <w:r>
        <w:rPr>
          <w:rFonts w:ascii="Arial" w:hAnsi="Arial" w:cs="Arial"/>
          <w:i/>
          <w:color w:val="000000"/>
          <w:sz w:val="22"/>
          <w:szCs w:val="22"/>
        </w:rPr>
        <w:t>”</w:t>
      </w:r>
    </w:p>
    <w:p w:rsidR="006418CE" w:rsidRDefault="006418CE" w:rsidP="007309DA">
      <w:pPr>
        <w:pStyle w:val="NormalWeb"/>
        <w:spacing w:before="0" w:beforeAutospacing="0" w:after="0" w:afterAutospacing="0" w:line="360" w:lineRule="auto"/>
        <w:jc w:val="both"/>
        <w:rPr>
          <w:rFonts w:ascii="Arial" w:hAnsi="Arial" w:cs="Arial"/>
          <w:b/>
          <w:i/>
          <w:color w:val="000000"/>
          <w:sz w:val="22"/>
          <w:szCs w:val="22"/>
        </w:rPr>
      </w:pP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si ya salió hasta  en las noticias sí pero pues lo único que digo con mayor responsabilidad no quiero ser tan imprudente pero el tema de las obras de todas estas calles salen de nuestras manos o sea gestionamos conseguimos el recurso estás con nosotros no lo ejecutamos si lo haya ejecutado seguramente la presión de nosotros a la constructora hubiera sido más fuerte no pudimos meternos porque el trato es del estado por la constructora pues el tema de la Morelos quedaron el 27 de noviembre 27 de diciembre 27 de enero y es hora que no se inaugura la José Santana pues en la situación quizás la Colón o sea todo eso trae un trastorno para la gente que vete y que saben ellos hay un costo por  las obras un costo de  vamos a ir de comodidad pero cuando ya una obra rebasa los tiempos considerados suficientes es cuando la gente empieza ya a levantar la voz se está levantando la voz por toda esa gente y hemos tratado nosotros de estar informando pero vamos a hacer hasta donde nuestras fuerzas lo permitan porque dependemos de la constructora y de que la SIOP libere los recursos que habían ellos sus temas no los voy a estar atrás nomás sí este pídele para tu protección civil vaya a encintar otra vez la José Santana  porque sí en la noche si una gente no tiene buena visión se va a derecho</w:t>
      </w:r>
      <w:r>
        <w:rPr>
          <w:rFonts w:ascii="Arial" w:hAnsi="Arial" w:cs="Arial"/>
          <w:i/>
          <w:color w:val="000000"/>
          <w:sz w:val="22"/>
          <w:szCs w:val="22"/>
        </w:rPr>
        <w:t>”</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B0202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7309DA" w:rsidRP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Como comentario ahí lo agarraron la cinta del poste a veces la gente se baja de la banqueta y ellos mismos lo arrancan que pongan dos Varillas en de banqueta a banqueta y la encinten para que la gente no se le cuelgue les queda mal retirado</w:t>
      </w:r>
      <w:r>
        <w:rPr>
          <w:rFonts w:ascii="Arial" w:hAnsi="Arial" w:cs="Arial"/>
          <w:i/>
          <w:color w:val="000000"/>
          <w:sz w:val="22"/>
          <w:szCs w:val="22"/>
        </w:rPr>
        <w:t>”</w:t>
      </w:r>
    </w:p>
    <w:p w:rsidR="006418CE" w:rsidRDefault="006418CE" w:rsidP="007309DA">
      <w:pPr>
        <w:pStyle w:val="NormalWeb"/>
        <w:spacing w:before="0" w:beforeAutospacing="0" w:after="0" w:afterAutospacing="0" w:line="360" w:lineRule="auto"/>
        <w:jc w:val="both"/>
        <w:rPr>
          <w:rFonts w:ascii="Arial" w:hAnsi="Arial" w:cs="Arial"/>
          <w:i/>
          <w:color w:val="000000"/>
          <w:sz w:val="22"/>
          <w:szCs w:val="22"/>
        </w:rPr>
      </w:pPr>
      <w:r w:rsidRPr="006418CE">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7309DA" w:rsidRPr="007309DA" w:rsidRDefault="006418CE" w:rsidP="007309D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309DA" w:rsidRPr="007309DA">
        <w:rPr>
          <w:rFonts w:ascii="Arial" w:hAnsi="Arial" w:cs="Arial"/>
          <w:i/>
          <w:color w:val="000000"/>
          <w:sz w:val="22"/>
          <w:szCs w:val="22"/>
        </w:rPr>
        <w:t>tienen señalamientos de los grandes no</w:t>
      </w:r>
      <w:r>
        <w:rPr>
          <w:rFonts w:ascii="Arial" w:hAnsi="Arial" w:cs="Arial"/>
          <w:i/>
          <w:color w:val="000000"/>
          <w:sz w:val="22"/>
          <w:szCs w:val="22"/>
        </w:rPr>
        <w:t>”</w:t>
      </w:r>
    </w:p>
    <w:p w:rsidR="007309DA" w:rsidRDefault="007309DA" w:rsidP="007309DA">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7309DA" w:rsidRPr="00A155B7" w:rsidRDefault="007309DA" w:rsidP="00A155B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309DA">
        <w:rPr>
          <w:rFonts w:ascii="Arial" w:hAnsi="Arial" w:cs="Arial"/>
          <w:i/>
          <w:color w:val="000000"/>
          <w:sz w:val="22"/>
          <w:szCs w:val="22"/>
        </w:rPr>
        <w:t>se supone que deben de poner eso pero como está la calle Hidalgo y hay mucho tráfico  es que queda mucho luego la misma gente los baja pero bueno ya ahorita le están avisando protección civil para que haga lo que tengan que hacer por este tipo de incidentes que se están y se dan en la noche pues como la gente no tiene la visibilidad</w:t>
      </w:r>
      <w:r>
        <w:rPr>
          <w:rFonts w:ascii="Arial" w:hAnsi="Arial" w:cs="Arial"/>
          <w:i/>
          <w:color w:val="000000"/>
          <w:sz w:val="22"/>
          <w:szCs w:val="22"/>
        </w:rPr>
        <w:t>”</w:t>
      </w:r>
      <w:bookmarkStart w:id="0" w:name="_GoBack"/>
      <w:bookmarkEnd w:id="0"/>
    </w:p>
    <w:p w:rsidR="00CB2C17" w:rsidRDefault="00CB2C17" w:rsidP="0071271A">
      <w:pPr>
        <w:spacing w:line="360" w:lineRule="auto"/>
        <w:jc w:val="both"/>
        <w:rPr>
          <w:rFonts w:ascii="Arial" w:hAnsi="Arial" w:cs="Arial"/>
          <w:b/>
          <w:sz w:val="22"/>
          <w:szCs w:val="22"/>
        </w:rPr>
      </w:pPr>
    </w:p>
    <w:p w:rsidR="004B397E" w:rsidRDefault="00082001" w:rsidP="000D7B48">
      <w:pPr>
        <w:spacing w:line="360" w:lineRule="auto"/>
        <w:jc w:val="both"/>
        <w:rPr>
          <w:rFonts w:ascii="Arial" w:hAnsi="Arial" w:cs="Arial"/>
          <w:sz w:val="22"/>
          <w:szCs w:val="22"/>
        </w:rPr>
      </w:pPr>
      <w:r>
        <w:rPr>
          <w:rFonts w:ascii="Arial" w:hAnsi="Arial" w:cs="Arial"/>
          <w:b/>
          <w:sz w:val="22"/>
          <w:szCs w:val="22"/>
        </w:rPr>
        <w:t xml:space="preserve">DÉCIMO </w:t>
      </w:r>
      <w:r w:rsidR="00E6108F">
        <w:rPr>
          <w:rFonts w:ascii="Arial" w:hAnsi="Arial" w:cs="Arial"/>
          <w:b/>
          <w:sz w:val="22"/>
          <w:szCs w:val="22"/>
        </w:rPr>
        <w:t>S</w:t>
      </w:r>
      <w:r w:rsidR="006418CE">
        <w:rPr>
          <w:rFonts w:ascii="Arial" w:hAnsi="Arial" w:cs="Arial"/>
          <w:b/>
          <w:sz w:val="22"/>
          <w:szCs w:val="22"/>
        </w:rPr>
        <w:t xml:space="preserve">EGUNDO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18CE">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6418CE">
        <w:rPr>
          <w:rFonts w:ascii="Arial" w:hAnsi="Arial" w:cs="Arial"/>
          <w:b/>
          <w:bCs/>
          <w:i/>
          <w:sz w:val="22"/>
        </w:rPr>
        <w:t>SEGUNDA</w:t>
      </w:r>
      <w:r w:rsidR="007346E4">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6418CE">
        <w:rPr>
          <w:rFonts w:ascii="Arial" w:hAnsi="Arial" w:cs="Arial"/>
          <w:b/>
          <w:bCs/>
          <w:sz w:val="22"/>
        </w:rPr>
        <w:t>15:11</w:t>
      </w:r>
      <w:r w:rsidR="00623EAD">
        <w:rPr>
          <w:rFonts w:ascii="Arial" w:hAnsi="Arial" w:cs="Arial"/>
          <w:b/>
          <w:bCs/>
          <w:sz w:val="22"/>
        </w:rPr>
        <w:t xml:space="preserve"> horas</w:t>
      </w:r>
      <w:r w:rsidR="00927715">
        <w:rPr>
          <w:rFonts w:ascii="Arial" w:hAnsi="Arial" w:cs="Arial"/>
          <w:b/>
          <w:bCs/>
          <w:sz w:val="22"/>
        </w:rPr>
        <w:t xml:space="preserve"> del día </w:t>
      </w:r>
      <w:r w:rsidR="006418CE">
        <w:rPr>
          <w:rFonts w:ascii="Arial" w:hAnsi="Arial" w:cs="Arial"/>
          <w:b/>
          <w:bCs/>
          <w:sz w:val="22"/>
        </w:rPr>
        <w:t xml:space="preserve">02 </w:t>
      </w:r>
      <w:r>
        <w:rPr>
          <w:rFonts w:ascii="Arial" w:hAnsi="Arial" w:cs="Arial"/>
          <w:b/>
          <w:bCs/>
          <w:sz w:val="22"/>
        </w:rPr>
        <w:t>de</w:t>
      </w:r>
      <w:r w:rsidR="007346E4">
        <w:rPr>
          <w:rFonts w:ascii="Arial" w:hAnsi="Arial" w:cs="Arial"/>
          <w:b/>
          <w:bCs/>
          <w:sz w:val="22"/>
        </w:rPr>
        <w:t xml:space="preserve"> </w:t>
      </w:r>
      <w:r w:rsidR="006418CE">
        <w:rPr>
          <w:rFonts w:ascii="Arial" w:hAnsi="Arial" w:cs="Arial"/>
          <w:b/>
          <w:bCs/>
          <w:sz w:val="22"/>
        </w:rPr>
        <w:t>Febrero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7346E4">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REGIDORA</w:t>
      </w:r>
    </w:p>
    <w:p w:rsidR="00207E56" w:rsidRPr="003B0096" w:rsidRDefault="00207E56" w:rsidP="00207E56">
      <w:pPr>
        <w:jc w:val="both"/>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7346E4">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sidR="007346E4">
        <w:rPr>
          <w:rFonts w:ascii="Arial" w:hAnsi="Arial" w:cs="Arial"/>
          <w:b/>
          <w:color w:val="000000"/>
          <w:sz w:val="22"/>
          <w:szCs w:val="22"/>
          <w:lang w:eastAsia="es-MX"/>
        </w:rPr>
        <w:t>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6654BC" w:rsidRDefault="006654BC" w:rsidP="00207E56">
      <w:pPr>
        <w:spacing w:line="276" w:lineRule="auto"/>
        <w:rPr>
          <w:rFonts w:ascii="Arial" w:hAnsi="Arial" w:cs="Arial"/>
          <w:b/>
          <w:color w:val="000000"/>
          <w:sz w:val="22"/>
          <w:szCs w:val="22"/>
          <w:lang w:eastAsia="es-MX"/>
        </w:rPr>
      </w:pPr>
    </w:p>
    <w:p w:rsidR="00207E56" w:rsidRPr="0008200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 xml:space="preserve">C. </w:t>
      </w:r>
      <w:r w:rsidR="00082001" w:rsidRPr="00082001">
        <w:rPr>
          <w:rFonts w:ascii="Arial" w:hAnsi="Arial" w:cs="Arial"/>
          <w:b/>
          <w:color w:val="000000"/>
          <w:sz w:val="22"/>
          <w:szCs w:val="22"/>
          <w:lang w:eastAsia="es-MX"/>
        </w:rPr>
        <w:t>ANABEL RODRIGUEZ OROZCO</w:t>
      </w:r>
    </w:p>
    <w:p w:rsidR="00207E56" w:rsidRPr="003B0096" w:rsidRDefault="007346E4"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207E56" w:rsidRPr="003B0096">
        <w:rPr>
          <w:rFonts w:ascii="Arial" w:hAnsi="Arial" w:cs="Arial"/>
          <w:b/>
          <w:color w:val="000000"/>
          <w:sz w:val="22"/>
          <w:szCs w:val="22"/>
          <w:lang w:eastAsia="es-MX"/>
        </w:rPr>
        <w:t>REGIDOR</w:t>
      </w:r>
      <w:r w:rsidR="00207E56">
        <w:rPr>
          <w:rFonts w:ascii="Arial" w:hAnsi="Arial" w:cs="Arial"/>
          <w:b/>
          <w:color w:val="000000"/>
          <w:sz w:val="22"/>
          <w:szCs w:val="22"/>
          <w:lang w:eastAsia="es-MX"/>
        </w:rPr>
        <w:t xml:space="preserve">A                                                         </w:t>
      </w:r>
      <w:proofErr w:type="spellStart"/>
      <w:r w:rsidR="00207E56">
        <w:rPr>
          <w:rFonts w:ascii="Arial" w:hAnsi="Arial" w:cs="Arial"/>
          <w:b/>
          <w:color w:val="000000"/>
          <w:sz w:val="22"/>
          <w:szCs w:val="22"/>
          <w:lang w:eastAsia="es-MX"/>
        </w:rPr>
        <w:t>REGIDOR</w:t>
      </w:r>
      <w:r w:rsidR="00082001">
        <w:rPr>
          <w:rFonts w:ascii="Arial" w:hAnsi="Arial" w:cs="Arial"/>
          <w:b/>
          <w:color w:val="000000"/>
          <w:sz w:val="22"/>
          <w:szCs w:val="22"/>
          <w:lang w:eastAsia="es-MX"/>
        </w:rPr>
        <w:t>A</w:t>
      </w:r>
      <w:proofErr w:type="spellEnd"/>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E6108F"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E6108F">
        <w:rPr>
          <w:rFonts w:ascii="Arial" w:hAnsi="Arial" w:cs="Arial"/>
          <w:b/>
          <w:color w:val="000000"/>
          <w:sz w:val="22"/>
          <w:szCs w:val="22"/>
          <w:lang w:eastAsia="es-MX"/>
        </w:rPr>
        <w:t xml:space="preserve">   </w:t>
      </w:r>
      <w:r w:rsidR="00CF0193">
        <w:rPr>
          <w:rFonts w:ascii="Arial" w:hAnsi="Arial" w:cs="Arial"/>
          <w:b/>
          <w:color w:val="000000"/>
          <w:sz w:val="22"/>
          <w:szCs w:val="22"/>
          <w:lang w:eastAsia="es-MX"/>
        </w:rPr>
        <w:t xml:space="preserve">     </w:t>
      </w:r>
      <w:r w:rsidR="00E6108F" w:rsidRPr="00CF0193">
        <w:rPr>
          <w:rFonts w:ascii="Arial" w:hAnsi="Arial" w:cs="Arial"/>
          <w:b/>
          <w:color w:val="000000"/>
          <w:sz w:val="22"/>
          <w:szCs w:val="22"/>
          <w:lang w:eastAsia="es-MX"/>
        </w:rPr>
        <w:t xml:space="preserve">C. </w:t>
      </w:r>
      <w:r w:rsidR="00CF0193" w:rsidRPr="00CF0193">
        <w:rPr>
          <w:rFonts w:ascii="Arial" w:hAnsi="Arial" w:cs="Arial"/>
          <w:b/>
          <w:color w:val="000000"/>
          <w:sz w:val="22"/>
          <w:szCs w:val="22"/>
          <w:lang w:eastAsia="es-MX"/>
        </w:rPr>
        <w:t>MARISOL CONTRERAS DURAN</w:t>
      </w:r>
      <w:r w:rsidR="007346E4" w:rsidRPr="00E6108F">
        <w:rPr>
          <w:rFonts w:ascii="Arial" w:hAnsi="Arial" w:cs="Arial"/>
          <w:b/>
          <w:color w:val="000000"/>
          <w:sz w:val="22"/>
          <w:szCs w:val="22"/>
          <w:lang w:eastAsia="es-MX"/>
        </w:rPr>
        <w:t xml:space="preserve">  </w:t>
      </w:r>
    </w:p>
    <w:p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CF0193">
        <w:rPr>
          <w:rFonts w:ascii="Arial" w:hAnsi="Arial" w:cs="Arial"/>
          <w:b/>
          <w:color w:val="000000"/>
          <w:sz w:val="22"/>
          <w:szCs w:val="22"/>
          <w:lang w:eastAsia="es-MX"/>
        </w:rPr>
        <w:t xml:space="preserve">                   </w:t>
      </w:r>
      <w:r w:rsidR="00E6108F">
        <w:rPr>
          <w:rFonts w:ascii="Arial" w:hAnsi="Arial" w:cs="Arial"/>
          <w:b/>
          <w:color w:val="000000"/>
          <w:sz w:val="22"/>
          <w:szCs w:val="22"/>
          <w:lang w:eastAsia="es-MX"/>
        </w:rPr>
        <w:t>REGIDOR</w:t>
      </w:r>
      <w:r w:rsidR="00CF0193">
        <w:rPr>
          <w:rFonts w:ascii="Arial" w:hAnsi="Arial" w:cs="Arial"/>
          <w:b/>
          <w:color w:val="000000"/>
          <w:sz w:val="22"/>
          <w:szCs w:val="22"/>
          <w:lang w:eastAsia="es-MX"/>
        </w:rPr>
        <w:t>A</w:t>
      </w:r>
      <w:r w:rsidR="007346E4">
        <w:rPr>
          <w:rFonts w:ascii="Arial" w:hAnsi="Arial" w:cs="Arial"/>
          <w:b/>
          <w:color w:val="000000"/>
          <w:sz w:val="22"/>
          <w:szCs w:val="22"/>
          <w:lang w:eastAsia="es-MX"/>
        </w:rPr>
        <w:t xml:space="preserve">  </w:t>
      </w:r>
    </w:p>
    <w:p w:rsidR="00207E56" w:rsidRDefault="00207E56" w:rsidP="00207E56"/>
    <w:p w:rsidR="00207E56" w:rsidRDefault="00207E56" w:rsidP="00207E56"/>
    <w:p w:rsidR="00207E56" w:rsidRDefault="00207E56" w:rsidP="00207E56"/>
    <w:p w:rsidR="00207E56" w:rsidRDefault="00207E56" w:rsidP="00207E56"/>
    <w:p w:rsidR="00207E56" w:rsidRPr="00B17E32" w:rsidRDefault="00207E56" w:rsidP="00207E56"/>
    <w:p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rsidR="00207E56" w:rsidRPr="009F14E9" w:rsidRDefault="00207E56" w:rsidP="00207E56">
      <w:pPr>
        <w:rPr>
          <w:rFonts w:ascii="Arial" w:hAnsi="Arial" w:cs="Arial"/>
          <w:sz w:val="22"/>
          <w:szCs w:val="22"/>
        </w:rPr>
      </w:pPr>
    </w:p>
    <w:p w:rsidR="000F53AD" w:rsidRPr="009F14E9" w:rsidRDefault="000F53AD" w:rsidP="00207E56">
      <w:pPr>
        <w:jc w:val="cente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02D" w:rsidRDefault="00B0202D" w:rsidP="00CD5BE9">
      <w:r>
        <w:separator/>
      </w:r>
    </w:p>
  </w:endnote>
  <w:endnote w:type="continuationSeparator" w:id="0">
    <w:p w:rsidR="00B0202D" w:rsidRDefault="00B0202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2D" w:rsidRPr="00DC46A2" w:rsidRDefault="00A155B7"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B0202D" w:rsidRPr="00DC46A2">
          <w:rPr>
            <w:color w:val="943634" w:themeColor="accent2" w:themeShade="BF"/>
          </w:rPr>
          <w:fldChar w:fldCharType="begin"/>
        </w:r>
        <w:r w:rsidR="00B0202D" w:rsidRPr="00DC46A2">
          <w:rPr>
            <w:color w:val="943634" w:themeColor="accent2" w:themeShade="BF"/>
          </w:rPr>
          <w:instrText xml:space="preserve"> PAGE   \* MERGEFORMAT </w:instrText>
        </w:r>
        <w:r w:rsidR="00B0202D" w:rsidRPr="00DC46A2">
          <w:rPr>
            <w:color w:val="943634" w:themeColor="accent2" w:themeShade="BF"/>
          </w:rPr>
          <w:fldChar w:fldCharType="separate"/>
        </w:r>
        <w:r>
          <w:rPr>
            <w:noProof/>
            <w:color w:val="943634" w:themeColor="accent2" w:themeShade="BF"/>
          </w:rPr>
          <w:t>20</w:t>
        </w:r>
        <w:r w:rsidR="00B0202D" w:rsidRPr="00DC46A2">
          <w:rPr>
            <w:noProof/>
            <w:color w:val="943634" w:themeColor="accent2" w:themeShade="BF"/>
          </w:rPr>
          <w:fldChar w:fldCharType="end"/>
        </w:r>
      </w:sdtContent>
    </w:sdt>
  </w:p>
  <w:p w:rsidR="00B0202D" w:rsidRPr="005A30F2" w:rsidRDefault="00B0202D">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2D" w:rsidRPr="00DC46A2" w:rsidRDefault="00A155B7"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B0202D" w:rsidRPr="00DC46A2">
          <w:rPr>
            <w:color w:val="943634" w:themeColor="accent2" w:themeShade="BF"/>
          </w:rPr>
          <w:fldChar w:fldCharType="begin"/>
        </w:r>
        <w:r w:rsidR="00B0202D" w:rsidRPr="00DC46A2">
          <w:rPr>
            <w:color w:val="943634" w:themeColor="accent2" w:themeShade="BF"/>
          </w:rPr>
          <w:instrText xml:space="preserve"> PAGE   \* MERGEFORMAT </w:instrText>
        </w:r>
        <w:r w:rsidR="00B0202D" w:rsidRPr="00DC46A2">
          <w:rPr>
            <w:color w:val="943634" w:themeColor="accent2" w:themeShade="BF"/>
          </w:rPr>
          <w:fldChar w:fldCharType="separate"/>
        </w:r>
        <w:r>
          <w:rPr>
            <w:noProof/>
            <w:color w:val="943634" w:themeColor="accent2" w:themeShade="BF"/>
          </w:rPr>
          <w:t>21</w:t>
        </w:r>
        <w:r w:rsidR="00B0202D" w:rsidRPr="00DC46A2">
          <w:rPr>
            <w:noProof/>
            <w:color w:val="943634" w:themeColor="accent2" w:themeShade="BF"/>
          </w:rPr>
          <w:fldChar w:fldCharType="end"/>
        </w:r>
      </w:sdtContent>
    </w:sdt>
  </w:p>
  <w:p w:rsidR="00B0202D" w:rsidRPr="005A30F2" w:rsidRDefault="00B0202D">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02D" w:rsidRDefault="00B0202D" w:rsidP="00CD5BE9">
      <w:r>
        <w:separator/>
      </w:r>
    </w:p>
  </w:footnote>
  <w:footnote w:type="continuationSeparator" w:id="0">
    <w:p w:rsidR="00B0202D" w:rsidRDefault="00B0202D"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2D" w:rsidRDefault="00A155B7">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B0202D">
          <w:rPr>
            <w:rFonts w:ascii="Lucida Calligraphy" w:hAnsi="Lucida Calligraphy"/>
            <w:caps/>
            <w:color w:val="C0504D" w:themeColor="accent2"/>
          </w:rPr>
          <w:t xml:space="preserve">     </w:t>
        </w:r>
      </w:sdtContent>
    </w:sdt>
  </w:p>
  <w:p w:rsidR="00B0202D" w:rsidRDefault="00B020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2D" w:rsidRDefault="00A155B7">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B0202D">
          <w:rPr>
            <w:rFonts w:ascii="Lucida Calligraphy" w:hAnsi="Lucida Calligraphy"/>
            <w:caps/>
            <w:color w:val="C0504D" w:themeColor="accent2"/>
          </w:rPr>
          <w:t xml:space="preserve">     </w:t>
        </w:r>
      </w:sdtContent>
    </w:sdt>
  </w:p>
  <w:p w:rsidR="00B0202D" w:rsidRDefault="00B020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14"/>
  </w:num>
  <w:num w:numId="5">
    <w:abstractNumId w:val="11"/>
  </w:num>
  <w:num w:numId="6">
    <w:abstractNumId w:val="3"/>
  </w:num>
  <w:num w:numId="7">
    <w:abstractNumId w:val="2"/>
  </w:num>
  <w:num w:numId="8">
    <w:abstractNumId w:val="17"/>
  </w:num>
  <w:num w:numId="9">
    <w:abstractNumId w:val="9"/>
    <w:lvlOverride w:ilvl="0">
      <w:lvl w:ilvl="0">
        <w:numFmt w:val="lowerLetter"/>
        <w:lvlText w:val="%1."/>
        <w:lvlJc w:val="left"/>
      </w:lvl>
    </w:lvlOverride>
  </w:num>
  <w:num w:numId="10">
    <w:abstractNumId w:val="16"/>
  </w:num>
  <w:num w:numId="11">
    <w:abstractNumId w:val="0"/>
  </w:num>
  <w:num w:numId="12">
    <w:abstractNumId w:val="8"/>
  </w:num>
  <w:num w:numId="13">
    <w:abstractNumId w:val="4"/>
  </w:num>
  <w:num w:numId="14">
    <w:abstractNumId w:val="12"/>
  </w:num>
  <w:num w:numId="15">
    <w:abstractNumId w:val="13"/>
  </w:num>
  <w:num w:numId="16">
    <w:abstractNumId w:val="7"/>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2E8A"/>
    <w:rsid w:val="000661B7"/>
    <w:rsid w:val="000733FA"/>
    <w:rsid w:val="00081151"/>
    <w:rsid w:val="0008117D"/>
    <w:rsid w:val="00081E1C"/>
    <w:rsid w:val="00082001"/>
    <w:rsid w:val="00083E71"/>
    <w:rsid w:val="000A3105"/>
    <w:rsid w:val="000A5336"/>
    <w:rsid w:val="000A6C01"/>
    <w:rsid w:val="000A7BD8"/>
    <w:rsid w:val="000B70BB"/>
    <w:rsid w:val="000C227E"/>
    <w:rsid w:val="000C3C3B"/>
    <w:rsid w:val="000D343D"/>
    <w:rsid w:val="000D7B48"/>
    <w:rsid w:val="000E1EC0"/>
    <w:rsid w:val="000F53AD"/>
    <w:rsid w:val="000F5D3D"/>
    <w:rsid w:val="000F6013"/>
    <w:rsid w:val="00100463"/>
    <w:rsid w:val="0010170F"/>
    <w:rsid w:val="00102D88"/>
    <w:rsid w:val="00103E90"/>
    <w:rsid w:val="001110C7"/>
    <w:rsid w:val="0011239E"/>
    <w:rsid w:val="0011387B"/>
    <w:rsid w:val="00113B66"/>
    <w:rsid w:val="00117050"/>
    <w:rsid w:val="00117E5D"/>
    <w:rsid w:val="00121783"/>
    <w:rsid w:val="00142F25"/>
    <w:rsid w:val="00144DB9"/>
    <w:rsid w:val="00150E74"/>
    <w:rsid w:val="00153A5C"/>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720E"/>
    <w:rsid w:val="00386812"/>
    <w:rsid w:val="00390C62"/>
    <w:rsid w:val="003A43DE"/>
    <w:rsid w:val="003B2282"/>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6ADB"/>
    <w:rsid w:val="004E12FC"/>
    <w:rsid w:val="004E1A8B"/>
    <w:rsid w:val="004E6D24"/>
    <w:rsid w:val="004F63BE"/>
    <w:rsid w:val="00502724"/>
    <w:rsid w:val="00503C59"/>
    <w:rsid w:val="00504091"/>
    <w:rsid w:val="00526B17"/>
    <w:rsid w:val="00533702"/>
    <w:rsid w:val="00534437"/>
    <w:rsid w:val="00536DAD"/>
    <w:rsid w:val="00542B96"/>
    <w:rsid w:val="005453AB"/>
    <w:rsid w:val="0054583C"/>
    <w:rsid w:val="00550F2D"/>
    <w:rsid w:val="00553F2F"/>
    <w:rsid w:val="00575DA4"/>
    <w:rsid w:val="00582282"/>
    <w:rsid w:val="00582AF7"/>
    <w:rsid w:val="005877E4"/>
    <w:rsid w:val="00594EE6"/>
    <w:rsid w:val="005A19F7"/>
    <w:rsid w:val="005A3A0F"/>
    <w:rsid w:val="005A4F58"/>
    <w:rsid w:val="005A580A"/>
    <w:rsid w:val="005A621F"/>
    <w:rsid w:val="005B1513"/>
    <w:rsid w:val="005B4C3C"/>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40614"/>
    <w:rsid w:val="006418CE"/>
    <w:rsid w:val="0064508D"/>
    <w:rsid w:val="00651E25"/>
    <w:rsid w:val="006538E2"/>
    <w:rsid w:val="006654BC"/>
    <w:rsid w:val="006706FC"/>
    <w:rsid w:val="0067229D"/>
    <w:rsid w:val="0067272B"/>
    <w:rsid w:val="00676F50"/>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27FCB"/>
    <w:rsid w:val="007309DA"/>
    <w:rsid w:val="007346E4"/>
    <w:rsid w:val="007421BE"/>
    <w:rsid w:val="00742BC0"/>
    <w:rsid w:val="007503A2"/>
    <w:rsid w:val="00755CFA"/>
    <w:rsid w:val="00756A08"/>
    <w:rsid w:val="00757DB7"/>
    <w:rsid w:val="00765193"/>
    <w:rsid w:val="00773745"/>
    <w:rsid w:val="0077389C"/>
    <w:rsid w:val="007A2FBD"/>
    <w:rsid w:val="007A48D6"/>
    <w:rsid w:val="007B7B8E"/>
    <w:rsid w:val="007C7D79"/>
    <w:rsid w:val="007E3951"/>
    <w:rsid w:val="007E4B8A"/>
    <w:rsid w:val="007F3EEB"/>
    <w:rsid w:val="007F60FC"/>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83062"/>
    <w:rsid w:val="00985375"/>
    <w:rsid w:val="009866FF"/>
    <w:rsid w:val="009A6737"/>
    <w:rsid w:val="009B48B0"/>
    <w:rsid w:val="009B7F61"/>
    <w:rsid w:val="009C1352"/>
    <w:rsid w:val="009D1497"/>
    <w:rsid w:val="009D32B3"/>
    <w:rsid w:val="009D7C38"/>
    <w:rsid w:val="009E57FF"/>
    <w:rsid w:val="009E5B7D"/>
    <w:rsid w:val="009F1202"/>
    <w:rsid w:val="009F14E9"/>
    <w:rsid w:val="009F377B"/>
    <w:rsid w:val="00A03583"/>
    <w:rsid w:val="00A101FE"/>
    <w:rsid w:val="00A155B7"/>
    <w:rsid w:val="00A24AB8"/>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B0202D"/>
    <w:rsid w:val="00B02979"/>
    <w:rsid w:val="00B02FA0"/>
    <w:rsid w:val="00B10AD8"/>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A0447"/>
    <w:rsid w:val="00CA11F2"/>
    <w:rsid w:val="00CB2C17"/>
    <w:rsid w:val="00CB5CDC"/>
    <w:rsid w:val="00CC0303"/>
    <w:rsid w:val="00CC052F"/>
    <w:rsid w:val="00CC6F31"/>
    <w:rsid w:val="00CD2CED"/>
    <w:rsid w:val="00CD5BE9"/>
    <w:rsid w:val="00CE6393"/>
    <w:rsid w:val="00CF0193"/>
    <w:rsid w:val="00D02BE1"/>
    <w:rsid w:val="00D06F54"/>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E004B4"/>
    <w:rsid w:val="00E10A7D"/>
    <w:rsid w:val="00E21A80"/>
    <w:rsid w:val="00E25498"/>
    <w:rsid w:val="00E258EE"/>
    <w:rsid w:val="00E2693D"/>
    <w:rsid w:val="00E32B85"/>
    <w:rsid w:val="00E37B97"/>
    <w:rsid w:val="00E4423E"/>
    <w:rsid w:val="00E45358"/>
    <w:rsid w:val="00E6108F"/>
    <w:rsid w:val="00E63FF5"/>
    <w:rsid w:val="00E72CD0"/>
    <w:rsid w:val="00E72FE4"/>
    <w:rsid w:val="00E74094"/>
    <w:rsid w:val="00E841A3"/>
    <w:rsid w:val="00E90E4A"/>
    <w:rsid w:val="00E92ED9"/>
    <w:rsid w:val="00E95393"/>
    <w:rsid w:val="00EA4E4A"/>
    <w:rsid w:val="00EB37AE"/>
    <w:rsid w:val="00EB7358"/>
    <w:rsid w:val="00EC4D5C"/>
    <w:rsid w:val="00EC61DD"/>
    <w:rsid w:val="00EE35F7"/>
    <w:rsid w:val="00EE4F3F"/>
    <w:rsid w:val="00EF2616"/>
    <w:rsid w:val="00F00DA1"/>
    <w:rsid w:val="00F015B9"/>
    <w:rsid w:val="00F04D0D"/>
    <w:rsid w:val="00F058FB"/>
    <w:rsid w:val="00F115CE"/>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15A0-BCE2-4136-BD26-105CBB22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8422</Words>
  <Characters>46323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7</cp:revision>
  <cp:lastPrinted>2024-02-16T19:50:00Z</cp:lastPrinted>
  <dcterms:created xsi:type="dcterms:W3CDTF">2024-02-06T20:16:00Z</dcterms:created>
  <dcterms:modified xsi:type="dcterms:W3CDTF">2024-02-16T19:56:00Z</dcterms:modified>
</cp:coreProperties>
</file>